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6D" w:rsidRPr="00620BF9" w:rsidRDefault="0010006D" w:rsidP="0010006D">
      <w:pPr>
        <w:spacing w:after="0" w:line="240" w:lineRule="auto"/>
        <w:contextualSpacing/>
        <w:jc w:val="right"/>
        <w:rPr>
          <w:szCs w:val="28"/>
        </w:rPr>
      </w:pPr>
      <w:r w:rsidRPr="00620BF9">
        <w:rPr>
          <w:szCs w:val="28"/>
        </w:rPr>
        <w:t>Приложение 2</w:t>
      </w:r>
      <w:r w:rsidRPr="00620BF9">
        <w:rPr>
          <w:szCs w:val="28"/>
        </w:rPr>
        <w:br/>
        <w:t>к Правилам присвоения</w:t>
      </w:r>
      <w:r w:rsidRPr="00620BF9">
        <w:rPr>
          <w:szCs w:val="28"/>
        </w:rPr>
        <w:br/>
        <w:t>ученых званий</w:t>
      </w:r>
      <w:r w:rsidRPr="00620BF9">
        <w:rPr>
          <w:szCs w:val="28"/>
        </w:rPr>
        <w:br/>
        <w:t>(ассоциированный профессор</w:t>
      </w:r>
      <w:r w:rsidRPr="00620BF9">
        <w:rPr>
          <w:szCs w:val="28"/>
        </w:rPr>
        <w:br/>
        <w:t>(доцент), профессор)</w:t>
      </w:r>
    </w:p>
    <w:p w:rsidR="0010006D" w:rsidRDefault="0010006D" w:rsidP="0010006D">
      <w:pPr>
        <w:spacing w:after="0" w:line="240" w:lineRule="auto"/>
        <w:contextualSpacing/>
        <w:jc w:val="center"/>
        <w:rPr>
          <w:b/>
        </w:rPr>
      </w:pPr>
      <w:r w:rsidRPr="00925585">
        <w:rPr>
          <w:b/>
        </w:rPr>
        <w:t>СПИСОК</w:t>
      </w:r>
    </w:p>
    <w:p w:rsidR="0010006D" w:rsidRPr="000B1B10" w:rsidRDefault="0010006D" w:rsidP="0010006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ПУБЛИКАЦИЙ В МЕЖДУНАРОДНЫХ РЕЦЕНЗИРУЕМЫХ ИЗДАНИЯХ</w:t>
      </w:r>
    </w:p>
    <w:p w:rsidR="0010006D" w:rsidRDefault="0010006D" w:rsidP="0010006D">
      <w:pPr>
        <w:spacing w:after="0" w:line="240" w:lineRule="auto"/>
        <w:contextualSpacing/>
        <w:jc w:val="center"/>
        <w:rPr>
          <w:b/>
          <w:lang w:val="kk-KZ"/>
        </w:rPr>
      </w:pPr>
      <w:r w:rsidRPr="00925585">
        <w:rPr>
          <w:b/>
        </w:rPr>
        <w:t xml:space="preserve"> БЕИСБЕКОВОЙ АРАЙЛЫМ КАЙРАТОВНЫ </w:t>
      </w:r>
      <w:r>
        <w:rPr>
          <w:b/>
          <w:lang w:val="kk-KZ"/>
        </w:rPr>
        <w:t>за 2016</w:t>
      </w:r>
      <w:r w:rsidRPr="00925585">
        <w:rPr>
          <w:b/>
          <w:lang w:val="kk-KZ"/>
        </w:rPr>
        <w:t>-2022гг</w:t>
      </w:r>
    </w:p>
    <w:p w:rsidR="0010006D" w:rsidRPr="00AF5EEF" w:rsidRDefault="0010006D" w:rsidP="0010006D">
      <w:pPr>
        <w:spacing w:after="0"/>
        <w:contextualSpacing/>
        <w:rPr>
          <w:b/>
          <w:bCs/>
          <w:sz w:val="24"/>
          <w:szCs w:val="24"/>
        </w:rPr>
      </w:pPr>
      <w:r w:rsidRPr="00AF5EEF">
        <w:rPr>
          <w:b/>
          <w:bCs/>
          <w:sz w:val="24"/>
          <w:szCs w:val="24"/>
        </w:rPr>
        <w:t>Идентификаторы автора:</w:t>
      </w:r>
    </w:p>
    <w:p w:rsidR="0010006D" w:rsidRPr="00AF5EEF" w:rsidRDefault="0010006D" w:rsidP="0010006D">
      <w:pPr>
        <w:spacing w:after="0"/>
        <w:contextualSpacing/>
        <w:rPr>
          <w:sz w:val="24"/>
          <w:szCs w:val="24"/>
          <w:lang w:val="en-US"/>
        </w:rPr>
      </w:pPr>
      <w:r w:rsidRPr="00AF5EEF">
        <w:rPr>
          <w:sz w:val="24"/>
          <w:szCs w:val="24"/>
          <w:lang w:val="en-US"/>
        </w:rPr>
        <w:t>Scopus Author ID: 57045959000</w:t>
      </w:r>
    </w:p>
    <w:p w:rsidR="0010006D" w:rsidRPr="00AF5EEF" w:rsidRDefault="0010006D" w:rsidP="0010006D">
      <w:pPr>
        <w:spacing w:after="0"/>
        <w:contextualSpacing/>
        <w:rPr>
          <w:sz w:val="24"/>
          <w:szCs w:val="24"/>
          <w:lang w:val="en-US"/>
        </w:rPr>
      </w:pPr>
      <w:r w:rsidRPr="00AF5EEF">
        <w:rPr>
          <w:sz w:val="24"/>
          <w:szCs w:val="24"/>
          <w:lang w:val="en-US"/>
        </w:rPr>
        <w:t>Web of Science Researcher ID: N-6744-2013</w:t>
      </w:r>
    </w:p>
    <w:p w:rsidR="0010006D" w:rsidRPr="00AF5EEF" w:rsidRDefault="0010006D" w:rsidP="0010006D">
      <w:pPr>
        <w:spacing w:after="0"/>
        <w:contextualSpacing/>
        <w:rPr>
          <w:sz w:val="24"/>
          <w:szCs w:val="24"/>
        </w:rPr>
      </w:pPr>
      <w:r w:rsidRPr="00AF5EEF">
        <w:rPr>
          <w:sz w:val="24"/>
          <w:szCs w:val="24"/>
          <w:lang w:val="en-US"/>
        </w:rPr>
        <w:t>ORCID</w:t>
      </w:r>
      <w:r w:rsidRPr="00AF5EEF">
        <w:rPr>
          <w:sz w:val="24"/>
          <w:szCs w:val="24"/>
        </w:rPr>
        <w:t>: 0000-0001-6105-7068</w:t>
      </w:r>
    </w:p>
    <w:p w:rsidR="0010006D" w:rsidRPr="00AF5EEF" w:rsidRDefault="0010006D" w:rsidP="0010006D">
      <w:pPr>
        <w:spacing w:after="0"/>
        <w:contextualSpacing/>
        <w:rPr>
          <w:b/>
          <w:bCs/>
          <w:sz w:val="24"/>
          <w:szCs w:val="24"/>
        </w:rPr>
      </w:pPr>
    </w:p>
    <w:p w:rsidR="0010006D" w:rsidRPr="00AF5EEF" w:rsidRDefault="0010006D" w:rsidP="0010006D">
      <w:pPr>
        <w:spacing w:after="0"/>
        <w:contextualSpacing/>
        <w:rPr>
          <w:sz w:val="24"/>
          <w:szCs w:val="24"/>
        </w:rPr>
      </w:pPr>
      <w:r w:rsidRPr="00AF5EEF">
        <w:rPr>
          <w:b/>
          <w:bCs/>
          <w:sz w:val="24"/>
          <w:szCs w:val="24"/>
        </w:rPr>
        <w:t xml:space="preserve">В списке представлены статьи, опубликованные в </w:t>
      </w:r>
      <w:r w:rsidRPr="00AF5EEF">
        <w:rPr>
          <w:sz w:val="24"/>
          <w:szCs w:val="24"/>
        </w:rPr>
        <w:t xml:space="preserve">журналах, входящих во 2 и 3 квартиль по данным </w:t>
      </w:r>
      <w:proofErr w:type="spellStart"/>
      <w:r w:rsidRPr="00AF5EEF">
        <w:rPr>
          <w:sz w:val="24"/>
          <w:szCs w:val="24"/>
        </w:rPr>
        <w:t>Journal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Citation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Reports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Жорнал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Цитэйшэн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Репортс</w:t>
      </w:r>
      <w:proofErr w:type="spellEnd"/>
      <w:r w:rsidRPr="00AF5EEF">
        <w:rPr>
          <w:sz w:val="24"/>
          <w:szCs w:val="24"/>
        </w:rPr>
        <w:t xml:space="preserve">) компании </w:t>
      </w:r>
      <w:proofErr w:type="spellStart"/>
      <w:r w:rsidRPr="00AF5EEF">
        <w:rPr>
          <w:sz w:val="24"/>
          <w:szCs w:val="24"/>
        </w:rPr>
        <w:t>Clarivate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Analytics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Кларивэйт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Аналитикс</w:t>
      </w:r>
      <w:proofErr w:type="spellEnd"/>
      <w:r w:rsidRPr="00AF5EEF">
        <w:rPr>
          <w:sz w:val="24"/>
          <w:szCs w:val="24"/>
        </w:rPr>
        <w:t xml:space="preserve">) или имеющих в базе данных </w:t>
      </w:r>
      <w:proofErr w:type="spellStart"/>
      <w:r w:rsidRPr="00AF5EEF">
        <w:rPr>
          <w:sz w:val="24"/>
          <w:szCs w:val="24"/>
        </w:rPr>
        <w:t>Scopus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Скопус</w:t>
      </w:r>
      <w:proofErr w:type="spellEnd"/>
      <w:r w:rsidRPr="00AF5EEF">
        <w:rPr>
          <w:sz w:val="24"/>
          <w:szCs w:val="24"/>
        </w:rPr>
        <w:t xml:space="preserve">) показатель </w:t>
      </w:r>
      <w:proofErr w:type="spellStart"/>
      <w:r w:rsidRPr="00AF5EEF">
        <w:rPr>
          <w:sz w:val="24"/>
          <w:szCs w:val="24"/>
        </w:rPr>
        <w:t>процентиль</w:t>
      </w:r>
      <w:proofErr w:type="spellEnd"/>
      <w:r w:rsidRPr="00AF5EEF">
        <w:rPr>
          <w:sz w:val="24"/>
          <w:szCs w:val="24"/>
        </w:rPr>
        <w:t xml:space="preserve"> по </w:t>
      </w:r>
      <w:proofErr w:type="spellStart"/>
      <w:r w:rsidRPr="00AF5EEF">
        <w:rPr>
          <w:sz w:val="24"/>
          <w:szCs w:val="24"/>
        </w:rPr>
        <w:t>CiteScore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СайтСкор</w:t>
      </w:r>
      <w:proofErr w:type="spellEnd"/>
      <w:r w:rsidRPr="00AF5EEF">
        <w:rPr>
          <w:sz w:val="24"/>
          <w:szCs w:val="24"/>
        </w:rPr>
        <w:t>) не менее 35 хотя бы по одной из научных областей.</w:t>
      </w:r>
    </w:p>
    <w:p w:rsidR="0010006D" w:rsidRPr="00403E93" w:rsidRDefault="0010006D" w:rsidP="0010006D">
      <w:pPr>
        <w:spacing w:after="0" w:line="240" w:lineRule="auto"/>
        <w:contextualSpacing/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879"/>
        <w:gridCol w:w="2381"/>
        <w:gridCol w:w="1701"/>
        <w:gridCol w:w="1134"/>
        <w:gridCol w:w="1417"/>
        <w:gridCol w:w="1843"/>
        <w:gridCol w:w="1843"/>
      </w:tblGrid>
      <w:tr w:rsidR="0010006D" w:rsidRPr="0036449A" w:rsidTr="00B7300E">
        <w:trPr>
          <w:trHeight w:val="3436"/>
        </w:trPr>
        <w:tc>
          <w:tcPr>
            <w:tcW w:w="567" w:type="dxa"/>
            <w:vAlign w:val="center"/>
          </w:tcPr>
          <w:p w:rsidR="0010006D" w:rsidRPr="0036449A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449A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  <w:vAlign w:val="center"/>
          </w:tcPr>
          <w:p w:rsidR="0010006D" w:rsidRPr="0036449A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449A">
              <w:rPr>
                <w:sz w:val="22"/>
                <w:szCs w:val="22"/>
              </w:rPr>
              <w:t xml:space="preserve">Название </w:t>
            </w:r>
            <w:r>
              <w:rPr>
                <w:sz w:val="22"/>
                <w:szCs w:val="22"/>
              </w:rPr>
              <w:t>публикации</w:t>
            </w:r>
          </w:p>
        </w:tc>
        <w:tc>
          <w:tcPr>
            <w:tcW w:w="879" w:type="dxa"/>
            <w:vAlign w:val="center"/>
          </w:tcPr>
          <w:p w:rsidR="0010006D" w:rsidRPr="0036449A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публикации</w:t>
            </w:r>
          </w:p>
        </w:tc>
        <w:tc>
          <w:tcPr>
            <w:tcW w:w="2381" w:type="dxa"/>
            <w:vAlign w:val="center"/>
          </w:tcPr>
          <w:p w:rsidR="0010006D" w:rsidRPr="0036449A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449A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журнала,</w:t>
            </w:r>
          </w:p>
          <w:p w:rsidR="0010006D" w:rsidRPr="0036449A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449A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, номера статьи, тома, выпуска и страниц</w:t>
            </w:r>
            <w:r w:rsidRPr="00BC5ED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DOI</w:t>
            </w:r>
            <w:r>
              <w:rPr>
                <w:sz w:val="22"/>
                <w:szCs w:val="22"/>
              </w:rPr>
              <w:t xml:space="preserve"> (если имеются)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06D" w:rsidRPr="00CF0747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190500</wp:posOffset>
                      </wp:positionV>
                      <wp:extent cx="18415" cy="18415"/>
                      <wp:effectExtent l="61595" t="59690" r="53340" b="55245"/>
                      <wp:wrapNone/>
                      <wp:docPr id="3" name="Рукописный ввод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C285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3" o:spid="_x0000_s1026" type="#_x0000_t75" style="position:absolute;margin-left:45.55pt;margin-top:-34.3pt;width:100.0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ne/L1AQAAEAQAAA4AAABkcnMvZTJvRG9jLnhtbJxT0WrbMBR9H+wf&#10;hN4XR2kWiolTRrNBYevC2n2AKsuxqKUrJCVOHsce9xP7htGHbdDuF5w/2rUdN0m7MigGc3WvfO85&#10;9xyPT1a6IEvpvAKTUNbrUyKNgFSZeUI/X757dUyJD9ykvAAjE7qWnp5MXr4YlzaWA8ihSKUj2MT4&#10;uLQJzUOwcRR5kUvNfQ+sNFjMwGke8OjmUep4id11EQ36/VFUgkutAyG9x+y0LdJJ0z/LpAgfs8zL&#10;QIqEjgYjxhBg2IVuF17dh9FkzOO54zZXYguNPwOZ5sogkPtWUx44WTj1qJVWwoGHLPQE6AiyTAnZ&#10;8EKGrP+A4Zm5rtmxoVi4WIAJ0oQZd6HbYVN4zghdUHJVfoAUVeKLAHTbEVf0f1Fa0FMQC414WmWc&#10;LHhAW/hcWU+Ji1WaUHeWsh1+szzdMZi5Ha/z5cyR+v4RJYZrhFR933ytfld31Z/q5+ZLdbv5Vv0i&#10;1Q987qobckRRtG4p5w+7cjaMhX0P4tp3erLhI1r/lGHrtlaJRlFi4BOghRgig9Ocm7l84y0abZt6&#10;m6owA2WCP7zjHJS55Olh+iLnVl6uLTJkNYfoSRJd5amdrTKna7ehFGSVUPT5un43ZparQAQm2fGQ&#10;vaZEYKUN9ya233dT9pyFoA48vH+uAe/9yJO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gPZkmN4AAAAKAQAADwAAAGRycy9kb3ducmV2LnhtbEyPQU+DQBCF7yb+h82YeGsX&#10;MBKKLE0l6cmTVA/eFnYEIjtL2C2l/nrHkx4n78t73xT71Y5iwdkPjhTE2wgEUuvMQJ2Ct9Nxk4Hw&#10;QZPRoyNUcEUP+/L2ptC5cRd6xaUOneAS8rlW0Icw5VL6tker/dZNSJx9utnqwOfcSTPrC5fbUSZR&#10;lEqrB+KFXk9Y9dh+1WfLu9dv8549T8eqa05Lkr7UB/dRKXV/tx6eQARcwx8Mv/qsDiU7Ne5MxotR&#10;wS6OmVSwSbMUBAPJLk5ANEw+xI8gy0L+f6H8AQAA//8DAFBLAwQUAAYACAAAACEA595Uw8cBAABo&#10;BAAAEAAAAGRycy9pbmsvaW5rMS54bWy0k11v2yAUhu8n9T8gdrGb2cYfqROrTq8aadImTWsndZeu&#10;TWNUAxHgOPn3O8aEuGraq02WLDhwXs55eLm5PfAO7anSTIoSxyHBiIpaNkxsS/z7YRMsMdKmEk3V&#10;SUFLfKQa366vPt0w8cK7Av4IFIQeR7wrcWvMroiiYRjCIQ2l2kYJIWn0Tbz8+I7XLquhz0wwA0fq&#10;U6iWwtCDGcUK1pS4Ngfi94P2vexVTf3yGFH1eYdRVU03UvHKeMW2EoJ2SFQc6n7EyBx3MGBwzpYq&#10;jDiDhoMkjLM8W96tIFAdSjyb91Cihko4ji5r/vkPmpu3mmNZaZJf5xi5khq6H2uKLPPi/d5/Krmj&#10;yjB6xjxBcQtHVE9zy2cCpaiWXT/eDUb7qusBWUwI2MKdHUcXgLzVAzb/VA+4vKs3L+41GtfenIOD&#10;5i11ulrDOAWj8533mNEgPIbvjbLPISFJGpAkIPkDuS7SVZFlYbxcza7Cufik+aR63Xq9J3X2q13x&#10;1KbOBtaY1kMnIVl46HPkl1Jbyrat+SjXtW2TvXMuvENrJuT6+EWfS/zZPkVkM6eAbYQggpJskS++&#10;fiHwBct4Fb9ypD8FUK//AgAA//8DAFBLAQItABQABgAIAAAAIQCbMyc3DAEAAC0CAAATAAAAAAAA&#10;AAAAAAAAAAAAAABbQ29udGVudF9UeXBlc10ueG1sUEsBAi0AFAAGAAgAAAAhADj9If/WAAAAlAEA&#10;AAsAAAAAAAAAAAAAAAAAPQEAAF9yZWxzLy5yZWxzUEsBAi0AFAAGAAgAAAAhABXne/L1AQAAEAQA&#10;AA4AAAAAAAAAAAAAAAAAPAIAAGRycy9lMm9Eb2MueG1sUEsBAi0AFAAGAAgAAAAhAHkYvJ2/AAAA&#10;IQEAABkAAAAAAAAAAAAAAAAAXQQAAGRycy9fcmVscy9lMm9Eb2MueG1sLnJlbHNQSwECLQAUAAYA&#10;CAAAACEAgPZkmN4AAAAKAQAADwAAAAAAAAAAAAAAAABTBQAAZHJzL2Rvd25yZXYueG1sUEsBAi0A&#10;FAAGAAgAAAAhAOfeVMPHAQAAaAQAABAAAAAAAAAAAAAAAAAAXgYAAGRycy9pbmsvaW5rMS54bWxQ&#10;SwUGAAAAAAYABgB4AQAAUwgAAAAA&#10;">
                      <v:imagedata r:id="rId5" o:title=""/>
                      <o:lock v:ext="edit" rotation="t" verticies="t" shapetype="t"/>
                    </v:shape>
                  </w:pict>
                </mc:Fallback>
              </mc:AlternateContent>
            </w:r>
          </w:p>
          <w:p w:rsidR="0010006D" w:rsidRPr="00CF0747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304800</wp:posOffset>
                      </wp:positionV>
                      <wp:extent cx="18415" cy="18415"/>
                      <wp:effectExtent l="59055" t="61595" r="55880" b="53340"/>
                      <wp:wrapNone/>
                      <wp:docPr id="2" name="Рукописный ввод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0712" id="Рукописный ввод 2" o:spid="_x0000_s1026" type="#_x0000_t75" style="position:absolute;margin-left:-28.9pt;margin-top:-25.3pt;width:100.05pt;height:10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88pb0AQAAEAQAAA4AAABkcnMvZTJvRG9jLnhtbJxT0WrbMBR9H+wf&#10;hN4XRyELxcQpo9mgsHVh6z5AleVY1NIVkhInj2OP+4l9w9hDN1j3C84f7dqO66RdGRSDubpXvvec&#10;e46npxtdkLV0XoFJKBsMKZFGQKrMMqGfLt+8OKHEB25SXoCRCd1KT09nz59NSxvLEeRQpNIRbGJ8&#10;XNqE5iHYOIq8yKXmfgBWGixm4DQPeHTLKHW8xO66iEbD4SQqwaXWgZDeY3beFums6Z9lUoT3WeZl&#10;IEVCJ6MJYwgw9KHrw6u7MJpNebx03OZK7KHxJyDTXBkEctdqzgMnK6cetNJKOPCQhYEAHUGWKSEb&#10;XsiQDe8xPDfXNTs2FisXCzBBmrDgLnQ7bApPGaELSq7Kd5CiSnwVgO474or+L0oLeg5ipRFPq4yT&#10;BQ9oC58r6ylxsUoT6s5T1uM367OewcL1vC7WC0fq+yNKDNcIqfq2+1L9qm6rP9XN7nP1e/e1+kmq&#10;7/jcVj/IiKJo3VIu7nflbBwL+xbEte/0ZOMHtP4pw95trRKNosTAB0ALMUQGZzk3S/nKWzTaPvU6&#10;VWEBygR/fMc5KHPJ0+P0x5xbebm1yJDVHKJHSXSVx3a2yZyu3YZSkE1C0efb+t2YWW4CEZhkJ2P2&#10;khKBlTY8mNh+3005cBaCOvLw4bkGfPAjz/4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fkXHZ3gAAAAsBAAAPAAAAZHJzL2Rvd25yZXYueG1sTI9BT4NAEIXvJv6HzZh4axfR&#10;YkWWppL05EmqB28LOwKRnSXsllJ/vcNJb28yL+99L9vNthcTjr5zpOBuHYFAqp3pqFHwfjystiB8&#10;0GR07wgVXNDDLr++ynRq3JnecCpDIziEfKoVtCEMqZS+btFqv3YDEv++3Gh14HNspBn1mcNtL+Mo&#10;SqTVHXFDqwcsWqy/y5Pl3suP+di+DIeiqY5TnLyWe/dZKHV7M++fQQScw58ZFnxGh5yZKnci40Wv&#10;YLV5ZPSwiCgBsTge4nsQ1SKeNiDzTP7fkP8CAAD//wMAUEsDBBQABgAIAAAAIQCsMTbBxwEAAGgE&#10;AAAQAAAAZHJzL2luay9pbmsxLnhtbLSTXW/bIBSG7yftPyB2sZvZxh+JE6tOrxZp0iZNayetl65N&#10;Y1QDEeA4+fc7xoS4arqrTpYsOHBeznl4ubk98g4dqNJMihLHIcGIilo2TOxK/Pt+G6ww0qYSTdVJ&#10;QUt8ohrfbj5+uGHimXcF/BEoCD2OeFfi1ph9EUXDMIRDGkq1ixJC0uibeP7xHW9cVkOfmGAGjtTn&#10;UC2FoUczihWsKXFtjsTvB+072aua+uUxourLDqOqmm6l4pXxim0lBO2QqDjU/Qcjc9rDgME5O6ow&#10;4gwaDpIwzvJs9XUNgepY4tm8hxI1VMJxdF3z4T9obl9rjmWlSb7MMXIlNfQw1hRZ5sXbvf9Uck+V&#10;YfSCeYLiFk6onuaWzwRKUS27frwbjA5V1wOymBCwhTs7jq4Aea0HbN5VD7i8qTcv7iUa196cg4Pm&#10;LXW+WsM4BaPzvfeY0SA8hu+Mss8hIUkakCQg+T1ZFum6yJIwWy1nV+FcfNZ8VL1uvd6juvjVrnhq&#10;U2cDa0zroZOQLDz0OfJrqS1lu9b8K9e1bZO9c668Q2sm5Pr4RZ9K/Mk+RWQzp4BthCCCkmyRL758&#10;JvAFq3gdv3CkPwVQb/4CAAD//wMAUEsBAi0AFAAGAAgAAAAhAJszJzcMAQAALQIAABMAAAAAAAAA&#10;AAAAAAAAAAAAAFtDb250ZW50X1R5cGVzXS54bWxQSwECLQAUAAYACAAAACEAOP0h/9YAAACUAQAA&#10;CwAAAAAAAAAAAAAAAAA9AQAAX3JlbHMvLnJlbHNQSwECLQAUAAYACAAAACEAEvzylvQBAAAQBAAA&#10;DgAAAAAAAAAAAAAAAAA8AgAAZHJzL2Uyb0RvYy54bWxQSwECLQAUAAYACAAAACEAeRi8nb8AAAAh&#10;AQAAGQAAAAAAAAAAAAAAAABcBAAAZHJzL19yZWxzL2Uyb0RvYy54bWwucmVsc1BLAQItABQABgAI&#10;AAAAIQAfkXHZ3gAAAAsBAAAPAAAAAAAAAAAAAAAAAFIFAABkcnMvZG93bnJldi54bWxQSwECLQAU&#10;AAYACAAAACEArDE2wccBAABoBAAAEAAAAAAAAAAAAAAAAABdBgAAZHJzL2luay9pbmsxLnhtbFBL&#10;BQYAAAAABgAGAHgBAABSCAAAAAA=&#10;">
                      <v:imagedata r:id="rId5" o:title=""/>
                      <o:lock v:ext="edit" rotation="t" verticies="t" shapetype="t"/>
                    </v:shape>
                  </w:pict>
                </mc:Fallback>
              </mc:AlternateContent>
            </w:r>
            <w:proofErr w:type="spellStart"/>
            <w:r w:rsidRPr="007631C6">
              <w:rPr>
                <w:sz w:val="22"/>
                <w:szCs w:val="22"/>
              </w:rPr>
              <w:t>Импакт</w:t>
            </w:r>
            <w:proofErr w:type="spellEnd"/>
            <w:r w:rsidRPr="007631C6">
              <w:rPr>
                <w:sz w:val="22"/>
                <w:szCs w:val="22"/>
              </w:rPr>
              <w:t xml:space="preserve">-фактор журнала, квартиль и область науки* по данным </w:t>
            </w:r>
            <w:proofErr w:type="spellStart"/>
            <w:r w:rsidRPr="007631C6">
              <w:rPr>
                <w:sz w:val="22"/>
                <w:szCs w:val="22"/>
              </w:rPr>
              <w:t>Journal</w:t>
            </w:r>
            <w:proofErr w:type="spellEnd"/>
            <w:r w:rsidRPr="007631C6">
              <w:rPr>
                <w:sz w:val="22"/>
                <w:szCs w:val="22"/>
              </w:rPr>
              <w:t xml:space="preserve"> </w:t>
            </w:r>
            <w:proofErr w:type="spellStart"/>
            <w:r w:rsidRPr="007631C6">
              <w:rPr>
                <w:sz w:val="22"/>
                <w:szCs w:val="22"/>
              </w:rPr>
              <w:t>Citation</w:t>
            </w:r>
            <w:proofErr w:type="spellEnd"/>
            <w:r w:rsidRPr="007631C6">
              <w:rPr>
                <w:sz w:val="22"/>
                <w:szCs w:val="22"/>
              </w:rPr>
              <w:t xml:space="preserve"> </w:t>
            </w:r>
            <w:proofErr w:type="spellStart"/>
            <w:r w:rsidRPr="007631C6">
              <w:rPr>
                <w:sz w:val="22"/>
                <w:szCs w:val="22"/>
              </w:rPr>
              <w:t>Reports</w:t>
            </w:r>
            <w:proofErr w:type="spellEnd"/>
            <w:r w:rsidRPr="007631C6">
              <w:rPr>
                <w:sz w:val="22"/>
                <w:szCs w:val="22"/>
              </w:rPr>
              <w:t xml:space="preserve"> (</w:t>
            </w:r>
            <w:proofErr w:type="spellStart"/>
            <w:r w:rsidRPr="007631C6">
              <w:rPr>
                <w:sz w:val="22"/>
                <w:szCs w:val="22"/>
              </w:rPr>
              <w:t>Жорнал</w:t>
            </w:r>
            <w:proofErr w:type="spellEnd"/>
            <w:r w:rsidRPr="007631C6">
              <w:rPr>
                <w:sz w:val="22"/>
                <w:szCs w:val="22"/>
              </w:rPr>
              <w:t xml:space="preserve"> </w:t>
            </w:r>
            <w:proofErr w:type="spellStart"/>
            <w:r w:rsidRPr="007631C6">
              <w:rPr>
                <w:sz w:val="22"/>
                <w:szCs w:val="22"/>
              </w:rPr>
              <w:t>Цитэйшэн</w:t>
            </w:r>
            <w:proofErr w:type="spellEnd"/>
            <w:r w:rsidRPr="007631C6">
              <w:rPr>
                <w:sz w:val="22"/>
                <w:szCs w:val="22"/>
              </w:rPr>
              <w:t xml:space="preserve"> </w:t>
            </w:r>
            <w:proofErr w:type="spellStart"/>
            <w:r w:rsidRPr="007631C6">
              <w:rPr>
                <w:sz w:val="22"/>
                <w:szCs w:val="22"/>
              </w:rPr>
              <w:t>Репортс</w:t>
            </w:r>
            <w:proofErr w:type="spellEnd"/>
            <w:r w:rsidRPr="007631C6">
              <w:rPr>
                <w:sz w:val="22"/>
                <w:szCs w:val="22"/>
              </w:rPr>
              <w:t>) за год публикации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006D" w:rsidRPr="00CF0747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456565</wp:posOffset>
                      </wp:positionV>
                      <wp:extent cx="18415" cy="18415"/>
                      <wp:effectExtent l="61595" t="59055" r="53340" b="55880"/>
                      <wp:wrapNone/>
                      <wp:docPr id="1" name="Рукописный ввод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89A28" id="Рукописный ввод 1" o:spid="_x0000_s1026" type="#_x0000_t75" style="position:absolute;margin-left:-27.5pt;margin-top:-13.35pt;width:100.05pt;height:10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RaTvzAQAAEAQAAA4AAABkcnMvZTJvRG9jLnhtbJxT0WrbMBR9H+wf&#10;hN4XRyELxcQpo9mgsHVh6z5AleVY1NIVkhInj2OP+4l9w9hDN1j3C84f7dqO66RdGRSDke6Vjs+5&#10;53h6utEFWUvnFZiEssGQEmkEpMosE/rp8s2LE0p84CblBRiZ0K309HT2/Nm0tLEcQQ5FKh1BEOPj&#10;0iY0D8HGUeRFLjX3A7DSYDMDp3nArVtGqeMlousiGg2Hk6gEl1oHQnqP1XnbpLMGP8ukCO+zzMtA&#10;ioRORhPGkGDol65fXt0to9mUx0vHba7Enhp/AjPNlUEid1BzHjhZOfUASivhwEMWBgJ0BFmmhGx0&#10;oUI2vKfw3FzX6thYrFwswARpwoK70M2waTzlE7qg5Kp8Bym6xFcB6B4RR/R/U1rScxArjXxaZ5ws&#10;eMBY+FxZT4mLVZpQd56ynr9Zn/UKFq7XdbFeOFKfZ5QYrpFS9W33pfpV3VZ/qpvd5+r37mv1k1Tf&#10;8bmtfhBG0bRuKBf3UTkbx8K+BXHtOz/Z+IGsf9qwT1vrROMoMfABMEI1MzjLuVnKV95i0Pal16kK&#10;C1Am+OMzzkGZS54elz/m3MrLrUWFjYboURFd57GZbTKn67ShFWSTUMz5tn43YZabQAQW2cmYvaRE&#10;YKddYrfDbe93u4Nk4ZGjDB/u6+sHP/Ls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AIlJ2DgAAAACwEAAA8AAABkcnMvZG93bnJldi54bWxMj0FPg0AQhe8m/ofNmHhrl2Kh&#10;DbI0tUlPnqR68LawIxDZWcJuKfXXOz3p7U3m5b3v5bvZ9mLC0XeOFKyWEQik2pmOGgXvp+NiC8IH&#10;TUb3jlDBFT3sivu7XGfGXegNpzI0gkPIZ1pBG8KQSenrFq32Szcg8e/LjVYHPsdGmlFfONz2Mo6i&#10;VFrdETe0esBDi/V3ebbce/0xH9uX4XhoqtMUp6/l3n0elHp8mPfPIALO4c8MN3xGh4KZKncm40Wv&#10;YJEkvCWwiNMNiJtjnaxAVCw2T2uQRS7/byh+AQAA//8DAFBLAwQUAAYACAAAACEAicJPQscBAABo&#10;BAAAEAAAAGRycy9pbmsvaW5rMS54bWy0k0FvmzAUx++T9h0s79DLAANJSFBJT4tUaZOmtZPaIwU3&#10;WMV2ZJuQfPs9jONQNe2pExKyn/3+fu/nv69vDrxFe6o0k6LAcUgwoqKSNRPbAv+93wRLjLQpRV22&#10;UtACH6nGN+uvX66ZeOFtDn8ECkIPI94WuDFml0dR3/dhn4ZSbaOEkDS6FS+/fuK1y6rpMxPMwJH6&#10;FKqkMPRgBrGc1QWuzIH4/aB9JztVUb88RFR13mFUWdGNVLw0XrEphaAtEiWHuh8wMscdDBics6UK&#10;I86g4SAJ41k2W/5YQaA8FHgy76BEDZVwHF3WfPwPmpu3mkNZaZItMoxcSTXdDzVFlnn+fu+/ldxR&#10;ZRg9Yx6huIUjqsa55TOCUlTLthvuBqN92XaALCYEbOHOjqMLQN7qAZtP1QMu7+pNi3uNxrU35eCg&#10;eUudrtYwTsHofOc9ZjQID+E7o+xzSEiSBiQJSHZPFnm6ymdpmC7iyVU4F580n1SnG6/3pM5+tSue&#10;2thZz2rTeOgkJHMPfYr8UmpD2bYxH+W6tm2yd86Fd2jNhFwff+hzgb/Zp4hs5hiwjRBEUDKbZ/Pv&#10;VwS+YBmv4leO9KcA6vU/AAAA//8DAFBLAQItABQABgAIAAAAIQCbMyc3DAEAAC0CAAATAAAAAAAA&#10;AAAAAAAAAAAAAABbQ29udGVudF9UeXBlc10ueG1sUEsBAi0AFAAGAAgAAAAhADj9If/WAAAAlAEA&#10;AAsAAAAAAAAAAAAAAAAAPQEAAF9yZWxzLy5yZWxzUEsBAi0AFAAGAAgAAAAhABvRaTvzAQAAEAQA&#10;AA4AAAAAAAAAAAAAAAAAPAIAAGRycy9lMm9Eb2MueG1sUEsBAi0AFAAGAAgAAAAhAHkYvJ2/AAAA&#10;IQEAABkAAAAAAAAAAAAAAAAAWwQAAGRycy9fcmVscy9lMm9Eb2MueG1sLnJlbHNQSwECLQAUAAYA&#10;CAAAACEAAiUnYOAAAAALAQAADwAAAAAAAAAAAAAAAABRBQAAZHJzL2Rvd25yZXYueG1sUEsBAi0A&#10;FAAGAAgAAAAhAInCT0LHAQAAaAQAABAAAAAAAAAAAAAAAAAAXgYAAGRycy9pbmsvaW5rMS54bWxQ&#10;SwUGAAAAAAYABgB4AQAAUwgAAAAA&#10;">
                      <v:imagedata r:id="rId5" o:title=""/>
                      <o:lock v:ext="edit" rotation="t" verticies="t" shapetype="t"/>
                    </v:shape>
                  </w:pict>
                </mc:Fallback>
              </mc:AlternateContent>
            </w:r>
            <w:r w:rsidRPr="007631C6">
              <w:rPr>
                <w:sz w:val="22"/>
                <w:szCs w:val="22"/>
              </w:rPr>
              <w:t xml:space="preserve">Индекс в базе данных </w:t>
            </w:r>
            <w:proofErr w:type="spellStart"/>
            <w:r w:rsidRPr="007631C6">
              <w:rPr>
                <w:sz w:val="22"/>
                <w:szCs w:val="22"/>
              </w:rPr>
              <w:t>Web</w:t>
            </w:r>
            <w:proofErr w:type="spellEnd"/>
            <w:r w:rsidRPr="007631C6">
              <w:rPr>
                <w:sz w:val="22"/>
                <w:szCs w:val="22"/>
              </w:rPr>
              <w:t xml:space="preserve"> </w:t>
            </w:r>
            <w:proofErr w:type="spellStart"/>
            <w:r w:rsidRPr="007631C6">
              <w:rPr>
                <w:sz w:val="22"/>
                <w:szCs w:val="22"/>
              </w:rPr>
              <w:t>of</w:t>
            </w:r>
            <w:proofErr w:type="spellEnd"/>
            <w:r w:rsidRPr="007631C6">
              <w:rPr>
                <w:sz w:val="22"/>
                <w:szCs w:val="22"/>
              </w:rPr>
              <w:t xml:space="preserve"> </w:t>
            </w:r>
            <w:proofErr w:type="spellStart"/>
            <w:r w:rsidRPr="007631C6">
              <w:rPr>
                <w:sz w:val="22"/>
                <w:szCs w:val="22"/>
              </w:rPr>
              <w:t>Science</w:t>
            </w:r>
            <w:proofErr w:type="spellEnd"/>
            <w:r w:rsidRPr="007631C6">
              <w:rPr>
                <w:sz w:val="22"/>
                <w:szCs w:val="22"/>
              </w:rPr>
              <w:t xml:space="preserve"> </w:t>
            </w:r>
            <w:proofErr w:type="spellStart"/>
            <w:r w:rsidRPr="007631C6">
              <w:rPr>
                <w:sz w:val="22"/>
                <w:szCs w:val="22"/>
              </w:rPr>
              <w:t>Core</w:t>
            </w:r>
            <w:proofErr w:type="spellEnd"/>
            <w:r w:rsidRPr="007631C6">
              <w:rPr>
                <w:sz w:val="22"/>
                <w:szCs w:val="22"/>
              </w:rPr>
              <w:t xml:space="preserve"> </w:t>
            </w:r>
            <w:proofErr w:type="spellStart"/>
            <w:r w:rsidRPr="007631C6">
              <w:rPr>
                <w:sz w:val="22"/>
                <w:szCs w:val="22"/>
              </w:rPr>
              <w:t>Collection</w:t>
            </w:r>
            <w:proofErr w:type="spellEnd"/>
            <w:r w:rsidRPr="007631C6">
              <w:rPr>
                <w:sz w:val="22"/>
                <w:szCs w:val="22"/>
              </w:rPr>
              <w:t xml:space="preserve"> (Веб оф </w:t>
            </w:r>
            <w:proofErr w:type="spellStart"/>
            <w:r w:rsidRPr="007631C6">
              <w:rPr>
                <w:sz w:val="22"/>
                <w:szCs w:val="22"/>
              </w:rPr>
              <w:t>Сайенс</w:t>
            </w:r>
            <w:proofErr w:type="spellEnd"/>
            <w:r w:rsidRPr="007631C6">
              <w:rPr>
                <w:sz w:val="22"/>
                <w:szCs w:val="22"/>
              </w:rPr>
              <w:t xml:space="preserve"> Кор </w:t>
            </w:r>
            <w:proofErr w:type="spellStart"/>
            <w:r w:rsidRPr="007631C6">
              <w:rPr>
                <w:sz w:val="22"/>
                <w:szCs w:val="22"/>
              </w:rPr>
              <w:t>Коллекшн</w:t>
            </w:r>
            <w:proofErr w:type="spellEnd"/>
            <w:r w:rsidRPr="007631C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0006D" w:rsidRPr="00CF0747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631C6">
              <w:rPr>
                <w:sz w:val="22"/>
                <w:szCs w:val="22"/>
              </w:rPr>
              <w:t>CiteScore</w:t>
            </w:r>
            <w:proofErr w:type="spellEnd"/>
            <w:r w:rsidRPr="007631C6">
              <w:rPr>
                <w:sz w:val="22"/>
                <w:szCs w:val="22"/>
              </w:rPr>
              <w:t xml:space="preserve"> (</w:t>
            </w:r>
            <w:proofErr w:type="spellStart"/>
            <w:r w:rsidRPr="007631C6">
              <w:rPr>
                <w:sz w:val="22"/>
                <w:szCs w:val="22"/>
              </w:rPr>
              <w:t>СайтСкор</w:t>
            </w:r>
            <w:proofErr w:type="spellEnd"/>
            <w:r w:rsidRPr="007631C6">
              <w:rPr>
                <w:sz w:val="22"/>
                <w:szCs w:val="22"/>
              </w:rPr>
              <w:t xml:space="preserve">) журнала, </w:t>
            </w:r>
            <w:proofErr w:type="spellStart"/>
            <w:r w:rsidRPr="007631C6">
              <w:rPr>
                <w:sz w:val="22"/>
                <w:szCs w:val="22"/>
              </w:rPr>
              <w:t>процентиль</w:t>
            </w:r>
            <w:proofErr w:type="spellEnd"/>
            <w:r w:rsidRPr="007631C6">
              <w:rPr>
                <w:sz w:val="22"/>
                <w:szCs w:val="22"/>
              </w:rPr>
              <w:t xml:space="preserve"> и область науки* по данным </w:t>
            </w:r>
            <w:proofErr w:type="spellStart"/>
            <w:r w:rsidRPr="007631C6">
              <w:rPr>
                <w:sz w:val="22"/>
                <w:szCs w:val="22"/>
              </w:rPr>
              <w:t>Scopus</w:t>
            </w:r>
            <w:proofErr w:type="spellEnd"/>
            <w:r w:rsidRPr="007631C6">
              <w:rPr>
                <w:sz w:val="22"/>
                <w:szCs w:val="22"/>
              </w:rPr>
              <w:t xml:space="preserve"> (</w:t>
            </w:r>
            <w:proofErr w:type="spellStart"/>
            <w:r w:rsidRPr="007631C6">
              <w:rPr>
                <w:sz w:val="22"/>
                <w:szCs w:val="22"/>
              </w:rPr>
              <w:t>Скопус</w:t>
            </w:r>
            <w:proofErr w:type="spellEnd"/>
            <w:r w:rsidRPr="007631C6">
              <w:rPr>
                <w:sz w:val="22"/>
                <w:szCs w:val="22"/>
              </w:rPr>
              <w:t>) за год публикации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006D" w:rsidRPr="00CF0747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631C6">
              <w:rPr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1843" w:type="dxa"/>
            <w:vAlign w:val="center"/>
          </w:tcPr>
          <w:p w:rsidR="0010006D" w:rsidRPr="0036449A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BE6">
              <w:rPr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10006D" w:rsidRPr="00403E93" w:rsidTr="00B7300E">
        <w:trPr>
          <w:trHeight w:val="523"/>
        </w:trPr>
        <w:tc>
          <w:tcPr>
            <w:tcW w:w="567" w:type="dxa"/>
            <w:vAlign w:val="center"/>
          </w:tcPr>
          <w:p w:rsidR="0010006D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10006D" w:rsidRPr="00620BF9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vAlign w:val="center"/>
          </w:tcPr>
          <w:p w:rsidR="0010006D" w:rsidRPr="005A4A5D" w:rsidRDefault="0010006D" w:rsidP="00B7300E">
            <w:pPr>
              <w:pStyle w:val="4"/>
              <w:shd w:val="clear" w:color="auto" w:fill="FFFFFF"/>
              <w:spacing w:before="0" w:line="240" w:lineRule="auto"/>
              <w:rPr>
                <w:sz w:val="22"/>
                <w:szCs w:val="22"/>
                <w:lang w:val="en-US"/>
              </w:rPr>
            </w:pPr>
            <w:r w:rsidRPr="00241C02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  <w:t xml:space="preserve">Exposure to </w:t>
            </w:r>
            <w:proofErr w:type="spellStart"/>
            <w:r w:rsidRPr="00241C02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  <w:t>respirable</w:t>
            </w:r>
            <w:proofErr w:type="spellEnd"/>
            <w:r w:rsidRPr="00241C02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  <w:t xml:space="preserve"> dust among workers fabricating </w:t>
            </w:r>
            <w:proofErr w:type="spellStart"/>
            <w:r w:rsidRPr="00241C02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  <w:t>aluminium</w:t>
            </w:r>
            <w:proofErr w:type="spellEnd"/>
            <w:r w:rsidRPr="00241C02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1C02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  <w:t>trihydroxide</w:t>
            </w:r>
            <w:proofErr w:type="spellEnd"/>
            <w:r w:rsidRPr="00241C02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  <w:t>-containing synthetic countertops</w:t>
            </w:r>
          </w:p>
        </w:tc>
        <w:tc>
          <w:tcPr>
            <w:tcW w:w="879" w:type="dxa"/>
            <w:vAlign w:val="center"/>
          </w:tcPr>
          <w:p w:rsidR="0010006D" w:rsidRPr="00241C02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2381" w:type="dxa"/>
            <w:vAlign w:val="center"/>
          </w:tcPr>
          <w:p w:rsidR="0010006D" w:rsidRPr="00403E93" w:rsidRDefault="0010006D" w:rsidP="00B7300E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 w:rsidRPr="00403E93">
              <w:rPr>
                <w:sz w:val="22"/>
                <w:szCs w:val="22"/>
                <w:lang w:val="en-US"/>
              </w:rPr>
              <w:t>Sci</w:t>
            </w:r>
            <w:r>
              <w:rPr>
                <w:sz w:val="22"/>
                <w:szCs w:val="22"/>
                <w:lang w:val="en-US"/>
              </w:rPr>
              <w:t>entific</w:t>
            </w:r>
            <w:r w:rsidRPr="00403E93">
              <w:rPr>
                <w:sz w:val="22"/>
                <w:szCs w:val="22"/>
                <w:lang w:val="en-US"/>
              </w:rPr>
              <w:t xml:space="preserve"> Rep</w:t>
            </w:r>
            <w:r>
              <w:rPr>
                <w:sz w:val="22"/>
                <w:szCs w:val="22"/>
                <w:lang w:val="en-US"/>
              </w:rPr>
              <w:t>orts,</w:t>
            </w:r>
            <w:r w:rsidRPr="00403E93">
              <w:rPr>
                <w:sz w:val="22"/>
                <w:szCs w:val="22"/>
                <w:lang w:val="en-US"/>
              </w:rPr>
              <w:t> 2021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403E93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lang w:val="en-US"/>
              </w:rPr>
              <w:t>(1)</w:t>
            </w:r>
            <w:r w:rsidRPr="00403E93">
              <w:rPr>
                <w:sz w:val="22"/>
                <w:szCs w:val="22"/>
                <w:lang w:val="en-US"/>
              </w:rPr>
              <w:t xml:space="preserve">, 21219. </w:t>
            </w:r>
            <w:proofErr w:type="spellStart"/>
            <w:r w:rsidRPr="00D966BF">
              <w:rPr>
                <w:sz w:val="22"/>
                <w:szCs w:val="22"/>
                <w:lang w:val="en-US"/>
              </w:rPr>
              <w:t>doi</w:t>
            </w:r>
            <w:proofErr w:type="spellEnd"/>
            <w:r w:rsidRPr="00D966BF">
              <w:rPr>
                <w:sz w:val="22"/>
                <w:szCs w:val="22"/>
                <w:lang w:val="en-US"/>
              </w:rPr>
              <w:t>: 10.1038/s41598-021-00814-5.</w:t>
            </w:r>
          </w:p>
        </w:tc>
        <w:tc>
          <w:tcPr>
            <w:tcW w:w="1701" w:type="dxa"/>
            <w:vAlign w:val="center"/>
          </w:tcPr>
          <w:p w:rsidR="0010006D" w:rsidRPr="00BC134B" w:rsidRDefault="0010006D" w:rsidP="00B7300E">
            <w:pPr>
              <w:spacing w:after="0" w:line="24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ИФ</w:t>
            </w:r>
            <w:r w:rsidRPr="00BC134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4</w:t>
            </w:r>
            <w:r w:rsidRPr="00BC134B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996</w:t>
            </w:r>
            <w:r w:rsidRPr="00BC134B">
              <w:rPr>
                <w:sz w:val="22"/>
                <w:szCs w:val="22"/>
                <w:lang w:val="en-US"/>
              </w:rPr>
              <w:t xml:space="preserve"> (202</w:t>
            </w:r>
            <w:r>
              <w:rPr>
                <w:sz w:val="22"/>
                <w:szCs w:val="22"/>
                <w:lang w:val="en-US"/>
              </w:rPr>
              <w:t>1</w:t>
            </w:r>
            <w:r w:rsidRPr="00BC134B">
              <w:rPr>
                <w:sz w:val="22"/>
                <w:szCs w:val="22"/>
                <w:lang w:val="en-US"/>
              </w:rPr>
              <w:t>)</w:t>
            </w:r>
          </w:p>
          <w:p w:rsidR="0010006D" w:rsidRPr="00BC134B" w:rsidRDefault="0010006D" w:rsidP="00B7300E">
            <w:pPr>
              <w:spacing w:after="0" w:line="24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Квартиль</w:t>
            </w:r>
            <w:r w:rsidRPr="00BC134B">
              <w:rPr>
                <w:sz w:val="22"/>
                <w:szCs w:val="22"/>
                <w:lang w:val="en-US"/>
              </w:rPr>
              <w:t xml:space="preserve"> 1 </w:t>
            </w:r>
            <w:r>
              <w:rPr>
                <w:sz w:val="22"/>
                <w:szCs w:val="22"/>
              </w:rPr>
              <w:t>в</w:t>
            </w:r>
            <w:r w:rsidRPr="005F7E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 w:rsidRPr="00BC134B">
              <w:rPr>
                <w:sz w:val="22"/>
                <w:szCs w:val="22"/>
                <w:lang w:val="en-US"/>
              </w:rPr>
              <w:t xml:space="preserve">  </w:t>
            </w:r>
            <w:r w:rsidRPr="008C22E7">
              <w:rPr>
                <w:sz w:val="22"/>
                <w:szCs w:val="22"/>
                <w:lang w:val="en-US"/>
              </w:rPr>
              <w:t>MULTIDISCIPLINARY</w:t>
            </w:r>
            <w:r w:rsidRPr="00BC134B">
              <w:rPr>
                <w:sz w:val="22"/>
                <w:szCs w:val="22"/>
                <w:lang w:val="en-US"/>
              </w:rPr>
              <w:t xml:space="preserve"> </w:t>
            </w:r>
            <w:r w:rsidRPr="008C22E7">
              <w:rPr>
                <w:sz w:val="22"/>
                <w:szCs w:val="22"/>
                <w:lang w:val="en-US"/>
              </w:rPr>
              <w:t>SCIENCES</w:t>
            </w:r>
          </w:p>
        </w:tc>
        <w:tc>
          <w:tcPr>
            <w:tcW w:w="1134" w:type="dxa"/>
            <w:vAlign w:val="center"/>
          </w:tcPr>
          <w:p w:rsidR="0010006D" w:rsidRPr="00BC134B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7B6F">
              <w:rPr>
                <w:sz w:val="22"/>
                <w:szCs w:val="22"/>
                <w:lang w:val="en-US"/>
              </w:rPr>
              <w:t>Journal Citation Indicator</w:t>
            </w:r>
            <w:r>
              <w:rPr>
                <w:sz w:val="22"/>
                <w:szCs w:val="22"/>
                <w:lang w:val="en-US"/>
              </w:rPr>
              <w:t>: 1.05</w:t>
            </w:r>
          </w:p>
        </w:tc>
        <w:tc>
          <w:tcPr>
            <w:tcW w:w="1417" w:type="dxa"/>
            <w:vAlign w:val="center"/>
          </w:tcPr>
          <w:p w:rsidR="0010006D" w:rsidRPr="00BC134B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B570F5">
              <w:rPr>
                <w:sz w:val="22"/>
                <w:szCs w:val="22"/>
                <w:lang w:val="en-US"/>
              </w:rPr>
              <w:t>Cite</w:t>
            </w:r>
            <w:r w:rsidRPr="00BC134B">
              <w:rPr>
                <w:sz w:val="22"/>
                <w:szCs w:val="22"/>
                <w:lang w:val="en-US"/>
              </w:rPr>
              <w:t xml:space="preserve"> </w:t>
            </w:r>
            <w:r w:rsidRPr="00B570F5">
              <w:rPr>
                <w:sz w:val="22"/>
                <w:szCs w:val="22"/>
                <w:lang w:val="en-US"/>
              </w:rPr>
              <w:t>Score</w:t>
            </w:r>
            <w:r w:rsidRPr="00BC134B">
              <w:rPr>
                <w:sz w:val="22"/>
                <w:szCs w:val="22"/>
                <w:lang w:val="en-US"/>
              </w:rPr>
              <w:t xml:space="preserve"> </w:t>
            </w:r>
            <w:r w:rsidRPr="00B570F5">
              <w:rPr>
                <w:sz w:val="22"/>
                <w:szCs w:val="22"/>
              </w:rPr>
              <w:t>журнала</w:t>
            </w:r>
            <w:r w:rsidRPr="00BC134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  <w:r w:rsidRPr="00BC134B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9</w:t>
            </w:r>
            <w:r w:rsidRPr="00BC134B">
              <w:rPr>
                <w:sz w:val="22"/>
                <w:szCs w:val="22"/>
                <w:lang w:val="en-US"/>
              </w:rPr>
              <w:t xml:space="preserve"> (202</w:t>
            </w:r>
            <w:r>
              <w:rPr>
                <w:sz w:val="22"/>
                <w:szCs w:val="22"/>
                <w:lang w:val="en-US"/>
              </w:rPr>
              <w:t>1</w:t>
            </w:r>
            <w:r w:rsidRPr="00BC134B">
              <w:rPr>
                <w:sz w:val="22"/>
                <w:szCs w:val="22"/>
                <w:lang w:val="en-US"/>
              </w:rPr>
              <w:t>)</w:t>
            </w:r>
          </w:p>
          <w:p w:rsidR="0010006D" w:rsidRPr="00BA6367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Процентиль</w:t>
            </w:r>
            <w:proofErr w:type="spellEnd"/>
            <w:r w:rsidRPr="00BC134B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Multidisciplinary</w:t>
            </w:r>
            <w:r w:rsidRPr="00BC134B">
              <w:rPr>
                <w:sz w:val="22"/>
                <w:szCs w:val="22"/>
                <w:lang w:val="en-US"/>
              </w:rPr>
              <w:t xml:space="preserve"> – 91%,</w:t>
            </w:r>
          </w:p>
        </w:tc>
        <w:tc>
          <w:tcPr>
            <w:tcW w:w="1843" w:type="dxa"/>
            <w:vAlign w:val="center"/>
          </w:tcPr>
          <w:p w:rsidR="0010006D" w:rsidRPr="0073646E" w:rsidRDefault="0010006D" w:rsidP="00B7300E">
            <w:pPr>
              <w:spacing w:after="0" w:line="240" w:lineRule="auto"/>
              <w:contextualSpacing/>
              <w:rPr>
                <w:sz w:val="20"/>
                <w:szCs w:val="20"/>
                <w:lang w:val="nb-NO"/>
              </w:rPr>
            </w:pPr>
            <w:hyperlink r:id="rId8" w:anchor="auth-Denis-Vinnikov" w:history="1">
              <w:r w:rsidRPr="0073646E">
                <w:rPr>
                  <w:sz w:val="20"/>
                  <w:szCs w:val="20"/>
                  <w:lang w:val="nb-NO"/>
                </w:rPr>
                <w:t>D. Vinnikov</w:t>
              </w:r>
            </w:hyperlink>
            <w:r w:rsidRPr="0073646E">
              <w:rPr>
                <w:sz w:val="20"/>
                <w:szCs w:val="20"/>
                <w:lang w:val="nb-NO"/>
              </w:rPr>
              <w:t>, </w:t>
            </w:r>
          </w:p>
          <w:p w:rsidR="0010006D" w:rsidRPr="0073646E" w:rsidRDefault="0010006D" w:rsidP="00B7300E">
            <w:pPr>
              <w:spacing w:after="0" w:line="240" w:lineRule="auto"/>
              <w:contextualSpacing/>
              <w:rPr>
                <w:sz w:val="20"/>
                <w:szCs w:val="20"/>
                <w:lang w:val="nb-NO"/>
              </w:rPr>
            </w:pPr>
            <w:hyperlink r:id="rId9" w:anchor="auth-Paul_D_-Blanc" w:history="1">
              <w:r w:rsidRPr="0073646E">
                <w:rPr>
                  <w:sz w:val="20"/>
                  <w:szCs w:val="20"/>
                  <w:lang w:val="nb-NO"/>
                </w:rPr>
                <w:t>Paul D. Blanc</w:t>
              </w:r>
            </w:hyperlink>
            <w:r w:rsidRPr="0073646E">
              <w:rPr>
                <w:sz w:val="20"/>
                <w:szCs w:val="20"/>
                <w:lang w:val="nb-NO"/>
              </w:rPr>
              <w:t>,</w:t>
            </w:r>
          </w:p>
          <w:p w:rsidR="0010006D" w:rsidRPr="0073646E" w:rsidRDefault="0010006D" w:rsidP="00B7300E">
            <w:pPr>
              <w:spacing w:after="0" w:line="240" w:lineRule="auto"/>
              <w:contextualSpacing/>
              <w:rPr>
                <w:sz w:val="20"/>
                <w:szCs w:val="20"/>
                <w:u w:val="single"/>
                <w:lang w:val="nb-NO"/>
              </w:rPr>
            </w:pPr>
            <w:hyperlink r:id="rId10" w:anchor="auth-Aizhan-Raushanova" w:history="1">
              <w:r w:rsidRPr="0073646E">
                <w:rPr>
                  <w:sz w:val="20"/>
                  <w:szCs w:val="20"/>
                  <w:lang w:val="nb-NO"/>
                </w:rPr>
                <w:t>A. Raushanova</w:t>
              </w:r>
            </w:hyperlink>
            <w:r w:rsidRPr="0073646E">
              <w:rPr>
                <w:sz w:val="20"/>
                <w:szCs w:val="20"/>
                <w:lang w:val="nb-NO"/>
              </w:rPr>
              <w:t xml:space="preserve">,  </w:t>
            </w:r>
            <w:hyperlink r:id="rId11" w:anchor="auth-Arailym-Beisbekova" w:history="1">
              <w:r w:rsidRPr="0073646E">
                <w:rPr>
                  <w:b/>
                  <w:sz w:val="20"/>
                  <w:szCs w:val="20"/>
                  <w:u w:val="single"/>
                  <w:lang w:val="nb-NO"/>
                </w:rPr>
                <w:t>A.Beisbekova</w:t>
              </w:r>
            </w:hyperlink>
            <w:r w:rsidRPr="0073646E">
              <w:rPr>
                <w:b/>
                <w:sz w:val="20"/>
                <w:szCs w:val="20"/>
                <w:u w:val="single"/>
                <w:lang w:val="nb-NO"/>
              </w:rPr>
              <w:t xml:space="preserve"> </w:t>
            </w:r>
            <w:r w:rsidRPr="0073646E">
              <w:rPr>
                <w:sz w:val="20"/>
                <w:szCs w:val="20"/>
                <w:u w:val="single"/>
                <w:lang w:val="nb-NO"/>
              </w:rPr>
              <w:t xml:space="preserve">    </w:t>
            </w:r>
          </w:p>
          <w:p w:rsidR="0010006D" w:rsidRPr="0073646E" w:rsidRDefault="0010006D" w:rsidP="00B7300E">
            <w:pPr>
              <w:spacing w:after="0" w:line="240" w:lineRule="auto"/>
              <w:contextualSpacing/>
              <w:rPr>
                <w:sz w:val="20"/>
                <w:szCs w:val="20"/>
                <w:lang w:val="nb-NO"/>
              </w:rPr>
            </w:pPr>
            <w:hyperlink r:id="rId12" w:anchor="auth-Jerrold_L_-Abraham" w:history="1">
              <w:r w:rsidRPr="0073646E">
                <w:rPr>
                  <w:sz w:val="20"/>
                  <w:szCs w:val="20"/>
                  <w:lang w:val="nb-NO"/>
                </w:rPr>
                <w:t>J. L. Abraham</w:t>
              </w:r>
            </w:hyperlink>
            <w:r w:rsidRPr="0073646E">
              <w:rPr>
                <w:sz w:val="20"/>
                <w:szCs w:val="20"/>
                <w:lang w:val="nb-NO"/>
              </w:rPr>
              <w:t> </w:t>
            </w:r>
          </w:p>
          <w:p w:rsidR="0010006D" w:rsidRPr="00264BE6" w:rsidRDefault="0010006D" w:rsidP="00B7300E">
            <w:pPr>
              <w:spacing w:line="240" w:lineRule="auto"/>
              <w:rPr>
                <w:sz w:val="20"/>
                <w:szCs w:val="20"/>
                <w:lang w:val="en-US"/>
              </w:rPr>
            </w:pPr>
            <w:hyperlink r:id="rId13" w:anchor="auth-Yelena-Zlobina" w:history="1">
              <w:proofErr w:type="spellStart"/>
              <w:r w:rsidRPr="00264BE6">
                <w:rPr>
                  <w:sz w:val="20"/>
                  <w:szCs w:val="20"/>
                  <w:lang w:val="en-US"/>
                </w:rPr>
                <w:t>Y.Zlobina</w:t>
              </w:r>
              <w:proofErr w:type="spellEnd"/>
            </w:hyperlink>
            <w:r w:rsidRPr="00264BE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3" w:type="dxa"/>
            <w:vAlign w:val="center"/>
          </w:tcPr>
          <w:p w:rsidR="0010006D" w:rsidRPr="00264BE6" w:rsidRDefault="0010006D" w:rsidP="00B7300E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hyperlink r:id="rId14" w:anchor="auth-Arailym-Beisbekova" w:history="1">
              <w:proofErr w:type="spellStart"/>
              <w:r w:rsidRPr="00264BE6">
                <w:rPr>
                  <w:sz w:val="20"/>
                  <w:szCs w:val="20"/>
                  <w:lang w:val="en-US"/>
                </w:rPr>
                <w:t>A.Beisbekova</w:t>
              </w:r>
              <w:proofErr w:type="spellEnd"/>
            </w:hyperlink>
            <w:r w:rsidRPr="00264BE6">
              <w:rPr>
                <w:sz w:val="20"/>
                <w:szCs w:val="20"/>
              </w:rPr>
              <w:t xml:space="preserve"> – соавтор, исполнитель</w:t>
            </w:r>
            <w:r w:rsidRPr="00264BE6">
              <w:rPr>
                <w:sz w:val="20"/>
                <w:szCs w:val="20"/>
                <w:lang w:val="en-US"/>
              </w:rPr>
              <w:t xml:space="preserve">     </w:t>
            </w:r>
          </w:p>
          <w:p w:rsidR="0010006D" w:rsidRPr="00264BE6" w:rsidRDefault="0010006D" w:rsidP="00B7300E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10006D" w:rsidRPr="00FF23FD" w:rsidTr="00B7300E">
        <w:trPr>
          <w:trHeight w:val="801"/>
        </w:trPr>
        <w:tc>
          <w:tcPr>
            <w:tcW w:w="567" w:type="dxa"/>
            <w:vAlign w:val="center"/>
          </w:tcPr>
          <w:p w:rsidR="0010006D" w:rsidRPr="00BC134B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vAlign w:val="center"/>
          </w:tcPr>
          <w:p w:rsidR="0010006D" w:rsidRPr="005A4A5D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A4A5D">
              <w:rPr>
                <w:sz w:val="22"/>
                <w:szCs w:val="22"/>
                <w:lang w:val="en-US"/>
              </w:rPr>
              <w:t>Medico-social effectiveness of biological monitoring of iodine deficiency status (IDS) among women of reproductive age in Kazakhstan</w:t>
            </w:r>
          </w:p>
        </w:tc>
        <w:tc>
          <w:tcPr>
            <w:tcW w:w="879" w:type="dxa"/>
            <w:vAlign w:val="center"/>
          </w:tcPr>
          <w:p w:rsidR="0010006D" w:rsidRPr="003F0EF4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A4A5D">
              <w:rPr>
                <w:sz w:val="22"/>
                <w:szCs w:val="22"/>
                <w:lang w:val="en-US"/>
              </w:rPr>
              <w:t>Статья</w:t>
            </w:r>
            <w:proofErr w:type="spellEnd"/>
          </w:p>
        </w:tc>
        <w:tc>
          <w:tcPr>
            <w:tcW w:w="2381" w:type="dxa"/>
            <w:vAlign w:val="center"/>
          </w:tcPr>
          <w:p w:rsidR="0010006D" w:rsidRPr="00EA3023" w:rsidRDefault="0010006D" w:rsidP="00B7300E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 w:rsidRPr="00FF23FD">
              <w:rPr>
                <w:sz w:val="22"/>
                <w:szCs w:val="22"/>
                <w:lang w:val="en-US"/>
              </w:rPr>
              <w:t>Annals of Agricultural and Environmental Medicine. -2019.- Vol 26, No 1, P.73–77</w:t>
            </w:r>
            <w:r>
              <w:rPr>
                <w:sz w:val="22"/>
                <w:szCs w:val="22"/>
                <w:lang w:val="en-US"/>
              </w:rPr>
              <w:t>.</w:t>
            </w:r>
            <w:r w:rsidRPr="00EA3023">
              <w:rPr>
                <w:sz w:val="22"/>
                <w:szCs w:val="22"/>
                <w:lang w:val="en-US"/>
              </w:rPr>
              <w:t> </w:t>
            </w:r>
          </w:p>
          <w:p w:rsidR="0010006D" w:rsidRPr="00EA3023" w:rsidRDefault="0010006D" w:rsidP="00B7300E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 w:rsidRPr="00EA3023">
              <w:rPr>
                <w:sz w:val="22"/>
                <w:szCs w:val="22"/>
                <w:lang w:val="en-US"/>
              </w:rPr>
              <w:t>DOI: </w:t>
            </w:r>
            <w:hyperlink r:id="rId15" w:tgtFrame="_blank" w:history="1">
              <w:r w:rsidRPr="00EA3023">
                <w:rPr>
                  <w:rStyle w:val="a3"/>
                  <w:sz w:val="22"/>
                  <w:szCs w:val="22"/>
                  <w:lang w:val="en-US"/>
                </w:rPr>
                <w:t>10.26444/</w:t>
              </w:r>
              <w:proofErr w:type="spellStart"/>
              <w:r w:rsidRPr="00EA3023">
                <w:rPr>
                  <w:rStyle w:val="a3"/>
                  <w:sz w:val="22"/>
                  <w:szCs w:val="22"/>
                  <w:lang w:val="en-US"/>
                </w:rPr>
                <w:t>aaem</w:t>
              </w:r>
              <w:proofErr w:type="spellEnd"/>
              <w:r w:rsidRPr="00EA3023">
                <w:rPr>
                  <w:rStyle w:val="a3"/>
                  <w:sz w:val="22"/>
                  <w:szCs w:val="22"/>
                  <w:lang w:val="en-US"/>
                </w:rPr>
                <w:t>/90718</w:t>
              </w:r>
            </w:hyperlink>
          </w:p>
          <w:p w:rsidR="0010006D" w:rsidRPr="00FF23FD" w:rsidRDefault="0010006D" w:rsidP="00B7300E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0006D" w:rsidRPr="005A4A5D" w:rsidRDefault="0010006D" w:rsidP="00B7300E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0006D" w:rsidRPr="00075199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Иф</w:t>
            </w:r>
            <w:proofErr w:type="spellEnd"/>
            <w:r w:rsidRPr="00075199">
              <w:rPr>
                <w:sz w:val="22"/>
                <w:szCs w:val="22"/>
              </w:rPr>
              <w:t xml:space="preserve"> 1,</w:t>
            </w:r>
            <w:r w:rsidRPr="00AE508D">
              <w:rPr>
                <w:sz w:val="22"/>
                <w:szCs w:val="22"/>
              </w:rPr>
              <w:t>15</w:t>
            </w:r>
            <w:r w:rsidRPr="00075199">
              <w:rPr>
                <w:sz w:val="22"/>
                <w:szCs w:val="22"/>
              </w:rPr>
              <w:t xml:space="preserve"> (20</w:t>
            </w:r>
            <w:r w:rsidRPr="00AE508D">
              <w:rPr>
                <w:sz w:val="22"/>
                <w:szCs w:val="22"/>
              </w:rPr>
              <w:t>19</w:t>
            </w:r>
            <w:r w:rsidRPr="00075199">
              <w:rPr>
                <w:sz w:val="22"/>
                <w:szCs w:val="22"/>
              </w:rPr>
              <w:t>)</w:t>
            </w:r>
          </w:p>
          <w:p w:rsidR="0010006D" w:rsidRPr="00AE508D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Квартиль</w:t>
            </w:r>
            <w:r w:rsidRPr="00075199">
              <w:rPr>
                <w:sz w:val="22"/>
                <w:szCs w:val="22"/>
              </w:rPr>
              <w:t xml:space="preserve"> </w:t>
            </w:r>
            <w:r w:rsidRPr="00AE508D">
              <w:rPr>
                <w:sz w:val="22"/>
                <w:szCs w:val="22"/>
              </w:rPr>
              <w:t>3</w:t>
            </w:r>
            <w:r w:rsidRPr="000751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0751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 w:rsidRPr="000751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Medicine</w:t>
            </w:r>
          </w:p>
          <w:p w:rsidR="0010006D" w:rsidRPr="003F0EF4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0006D" w:rsidRPr="00FF23FD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7B6F">
              <w:rPr>
                <w:sz w:val="22"/>
                <w:szCs w:val="22"/>
                <w:lang w:val="en-US"/>
              </w:rPr>
              <w:t>Journal Citation Indicator</w:t>
            </w:r>
            <w:r>
              <w:rPr>
                <w:sz w:val="22"/>
                <w:szCs w:val="22"/>
                <w:lang w:val="en-US"/>
              </w:rPr>
              <w:t>: 0.33</w:t>
            </w:r>
          </w:p>
        </w:tc>
        <w:tc>
          <w:tcPr>
            <w:tcW w:w="1417" w:type="dxa"/>
            <w:vAlign w:val="center"/>
          </w:tcPr>
          <w:p w:rsidR="0010006D" w:rsidRPr="00C64505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C64505">
              <w:rPr>
                <w:sz w:val="22"/>
                <w:szCs w:val="22"/>
                <w:lang w:val="en-US"/>
              </w:rPr>
              <w:t xml:space="preserve">Cite Score </w:t>
            </w:r>
            <w:r w:rsidRPr="00C64505">
              <w:rPr>
                <w:sz w:val="22"/>
                <w:szCs w:val="22"/>
              </w:rPr>
              <w:t>журнала</w:t>
            </w:r>
          </w:p>
          <w:p w:rsidR="0010006D" w:rsidRPr="00C21CA2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1.9</w:t>
            </w:r>
            <w:r w:rsidRPr="00C21CA2">
              <w:rPr>
                <w:sz w:val="22"/>
                <w:szCs w:val="22"/>
                <w:lang w:val="en-US"/>
              </w:rPr>
              <w:t xml:space="preserve"> (20</w:t>
            </w:r>
            <w:r>
              <w:rPr>
                <w:sz w:val="22"/>
                <w:szCs w:val="22"/>
                <w:lang w:val="en-US"/>
              </w:rPr>
              <w:t>19</w:t>
            </w:r>
            <w:r w:rsidRPr="00C21CA2">
              <w:rPr>
                <w:sz w:val="22"/>
                <w:szCs w:val="22"/>
                <w:lang w:val="en-US"/>
              </w:rPr>
              <w:t>)</w:t>
            </w:r>
          </w:p>
          <w:p w:rsidR="0010006D" w:rsidRPr="005F7E8D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C64505">
              <w:rPr>
                <w:sz w:val="22"/>
                <w:szCs w:val="22"/>
              </w:rPr>
              <w:t>роцентиль</w:t>
            </w:r>
            <w:proofErr w:type="spellEnd"/>
            <w:r w:rsidRPr="00C21CA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Medicine – 43</w:t>
            </w:r>
            <w:r w:rsidRPr="00BC134B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843" w:type="dxa"/>
            <w:vAlign w:val="center"/>
          </w:tcPr>
          <w:p w:rsidR="0010006D" w:rsidRPr="005D6D80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nb-NO"/>
              </w:rPr>
            </w:pPr>
            <w:proofErr w:type="gramStart"/>
            <w:r w:rsidRPr="00AE508D">
              <w:rPr>
                <w:rStyle w:val="a3"/>
                <w:b/>
                <w:bCs/>
                <w:sz w:val="20"/>
                <w:szCs w:val="20"/>
                <w:lang w:val="en-US"/>
              </w:rPr>
              <w:t>А</w:t>
            </w:r>
            <w:r w:rsidRPr="005D6D80">
              <w:rPr>
                <w:rStyle w:val="a3"/>
                <w:b/>
                <w:bCs/>
                <w:sz w:val="20"/>
                <w:szCs w:val="20"/>
                <w:lang w:val="nb-NO"/>
              </w:rPr>
              <w:t>.Beisbekova</w:t>
            </w:r>
            <w:proofErr w:type="gramEnd"/>
            <w:r w:rsidRPr="005D6D80">
              <w:rPr>
                <w:rStyle w:val="a3"/>
                <w:bCs/>
                <w:sz w:val="20"/>
                <w:szCs w:val="20"/>
                <w:lang w:val="nb-NO"/>
              </w:rPr>
              <w:t>, </w:t>
            </w:r>
          </w:p>
          <w:p w:rsidR="0010006D" w:rsidRPr="005D6D80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nb-NO"/>
              </w:rPr>
            </w:pPr>
            <w:r w:rsidRPr="005D6D80">
              <w:rPr>
                <w:rStyle w:val="a3"/>
                <w:bCs/>
                <w:sz w:val="20"/>
                <w:szCs w:val="20"/>
                <w:lang w:val="nb-NO"/>
              </w:rPr>
              <w:t xml:space="preserve">A. </w:t>
            </w:r>
            <w:r>
              <w:fldChar w:fldCharType="begin"/>
            </w:r>
            <w:r w:rsidRPr="005D6D80">
              <w:rPr>
                <w:lang w:val="nb-NO"/>
              </w:rPr>
              <w:instrText>HYPERLINK "https://www.ncbi.nlm.nih.gov/pubmed/?term=Raushanova%20A%5BAuthor%5D&amp;cauthor=true&amp;cauthor_uid=30922033"</w:instrText>
            </w:r>
            <w:r>
              <w:fldChar w:fldCharType="separate"/>
            </w:r>
            <w:r w:rsidRPr="005D6D80">
              <w:rPr>
                <w:rStyle w:val="a3"/>
                <w:bCs/>
                <w:sz w:val="20"/>
                <w:szCs w:val="20"/>
                <w:lang w:val="nb-NO"/>
              </w:rPr>
              <w:t>Raushanova</w:t>
            </w:r>
            <w:r>
              <w:rPr>
                <w:rStyle w:val="a3"/>
                <w:bCs/>
                <w:sz w:val="20"/>
                <w:szCs w:val="20"/>
                <w:lang w:val="en-US"/>
              </w:rPr>
              <w:fldChar w:fldCharType="end"/>
            </w:r>
            <w:r w:rsidRPr="005D6D80">
              <w:rPr>
                <w:rStyle w:val="a3"/>
                <w:bCs/>
                <w:sz w:val="20"/>
                <w:szCs w:val="20"/>
                <w:lang w:val="nb-NO"/>
              </w:rPr>
              <w:t>, </w:t>
            </w:r>
          </w:p>
          <w:p w:rsidR="0010006D" w:rsidRPr="0010006D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en-US"/>
              </w:rPr>
            </w:pPr>
            <w:r w:rsidRPr="005D6D80">
              <w:rPr>
                <w:rStyle w:val="a3"/>
                <w:bCs/>
                <w:sz w:val="20"/>
                <w:szCs w:val="20"/>
                <w:lang w:val="nb-NO"/>
              </w:rPr>
              <w:t>K.</w:t>
            </w:r>
            <w:r>
              <w:fldChar w:fldCharType="begin"/>
            </w:r>
            <w:r w:rsidRPr="005D6D80">
              <w:rPr>
                <w:lang w:val="nb-NO"/>
              </w:rPr>
              <w:instrText>HYPERLINK "https://www.ncbi.nlm.nih.gov/pubmed/?term=Juszkiewicz%20K%5BAuthor%5D&amp;cauthor=true&amp;cauthor_uid=30922033"</w:instrText>
            </w:r>
            <w:r>
              <w:fldChar w:fldCharType="separate"/>
            </w:r>
            <w:proofErr w:type="spellStart"/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Juszkiewicz</w:t>
            </w:r>
            <w:proofErr w:type="spellEnd"/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3"/>
                <w:bCs/>
                <w:sz w:val="20"/>
                <w:szCs w:val="20"/>
                <w:lang w:val="en-US"/>
              </w:rPr>
              <w:fldChar w:fldCharType="end"/>
            </w:r>
          </w:p>
          <w:p w:rsidR="0010006D" w:rsidRPr="0010006D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en-US"/>
              </w:rPr>
            </w:pPr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M</w:t>
            </w:r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>.</w:t>
            </w:r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 </w:t>
            </w:r>
            <w:proofErr w:type="spellStart"/>
            <w:r>
              <w:fldChar w:fldCharType="begin"/>
            </w:r>
            <w:r w:rsidRPr="00F47E30">
              <w:rPr>
                <w:lang w:val="en-US"/>
              </w:rPr>
              <w:instrText>HYPERLINK</w:instrText>
            </w:r>
            <w:r w:rsidRPr="0010006D">
              <w:rPr>
                <w:lang w:val="en-US"/>
              </w:rPr>
              <w:instrText xml:space="preserve"> "</w:instrText>
            </w:r>
            <w:r w:rsidRPr="00F47E30">
              <w:rPr>
                <w:lang w:val="en-US"/>
              </w:rPr>
              <w:instrText>https</w:instrText>
            </w:r>
            <w:r w:rsidRPr="0010006D">
              <w:rPr>
                <w:lang w:val="en-US"/>
              </w:rPr>
              <w:instrText>://</w:instrText>
            </w:r>
            <w:r w:rsidRPr="00F47E30">
              <w:rPr>
                <w:lang w:val="en-US"/>
              </w:rPr>
              <w:instrText>www</w:instrText>
            </w:r>
            <w:r w:rsidRPr="0010006D">
              <w:rPr>
                <w:lang w:val="en-US"/>
              </w:rPr>
              <w:instrText>.</w:instrText>
            </w:r>
            <w:r w:rsidRPr="00F47E30">
              <w:rPr>
                <w:lang w:val="en-US"/>
              </w:rPr>
              <w:instrText>ncbi</w:instrText>
            </w:r>
            <w:r w:rsidRPr="0010006D">
              <w:rPr>
                <w:lang w:val="en-US"/>
              </w:rPr>
              <w:instrText>.</w:instrText>
            </w:r>
            <w:r w:rsidRPr="00F47E30">
              <w:rPr>
                <w:lang w:val="en-US"/>
              </w:rPr>
              <w:instrText>nlm</w:instrText>
            </w:r>
            <w:r w:rsidRPr="0010006D">
              <w:rPr>
                <w:lang w:val="en-US"/>
              </w:rPr>
              <w:instrText>.</w:instrText>
            </w:r>
            <w:r w:rsidRPr="00F47E30">
              <w:rPr>
                <w:lang w:val="en-US"/>
              </w:rPr>
              <w:instrText>nih</w:instrText>
            </w:r>
            <w:r w:rsidRPr="0010006D">
              <w:rPr>
                <w:lang w:val="en-US"/>
              </w:rPr>
              <w:instrText>.</w:instrText>
            </w:r>
            <w:r w:rsidRPr="00F47E30">
              <w:rPr>
                <w:lang w:val="en-US"/>
              </w:rPr>
              <w:instrText>gov</w:instrText>
            </w:r>
            <w:r w:rsidRPr="0010006D">
              <w:rPr>
                <w:lang w:val="en-US"/>
              </w:rPr>
              <w:instrText>/</w:instrText>
            </w:r>
            <w:r w:rsidRPr="00F47E30">
              <w:rPr>
                <w:lang w:val="en-US"/>
              </w:rPr>
              <w:instrText>pubmed</w:instrText>
            </w:r>
            <w:r w:rsidRPr="0010006D">
              <w:rPr>
                <w:lang w:val="en-US"/>
              </w:rPr>
              <w:instrText>/?</w:instrText>
            </w:r>
            <w:r w:rsidRPr="00F47E30">
              <w:rPr>
                <w:lang w:val="en-US"/>
              </w:rPr>
              <w:instrText>term</w:instrText>
            </w:r>
            <w:r w:rsidRPr="0010006D">
              <w:rPr>
                <w:lang w:val="en-US"/>
              </w:rPr>
              <w:instrText>=</w:instrText>
            </w:r>
            <w:r w:rsidRPr="00F47E30">
              <w:rPr>
                <w:lang w:val="en-US"/>
              </w:rPr>
              <w:instrText>Kainarbayeva</w:instrText>
            </w:r>
            <w:r w:rsidRPr="0010006D">
              <w:rPr>
                <w:lang w:val="en-US"/>
              </w:rPr>
              <w:instrText>%20</w:instrText>
            </w:r>
            <w:r w:rsidRPr="00F47E30">
              <w:rPr>
                <w:lang w:val="en-US"/>
              </w:rPr>
              <w:instrText>M</w:instrText>
            </w:r>
            <w:r w:rsidRPr="0010006D">
              <w:rPr>
                <w:lang w:val="en-US"/>
              </w:rPr>
              <w:instrText>%5</w:instrText>
            </w:r>
            <w:r w:rsidRPr="00F47E30">
              <w:rPr>
                <w:lang w:val="en-US"/>
              </w:rPr>
              <w:instrText>BAuthor</w:instrText>
            </w:r>
            <w:r w:rsidRPr="0010006D">
              <w:rPr>
                <w:lang w:val="en-US"/>
              </w:rPr>
              <w:instrText>%5</w:instrText>
            </w:r>
            <w:r w:rsidRPr="00F47E30">
              <w:rPr>
                <w:lang w:val="en-US"/>
              </w:rPr>
              <w:instrText>D</w:instrText>
            </w:r>
            <w:r w:rsidRPr="0010006D">
              <w:rPr>
                <w:lang w:val="en-US"/>
              </w:rPr>
              <w:instrText>&amp;</w:instrText>
            </w:r>
            <w:r w:rsidRPr="00F47E30">
              <w:rPr>
                <w:lang w:val="en-US"/>
              </w:rPr>
              <w:instrText>cauthor</w:instrText>
            </w:r>
            <w:r w:rsidRPr="0010006D">
              <w:rPr>
                <w:lang w:val="en-US"/>
              </w:rPr>
              <w:instrText>=</w:instrText>
            </w:r>
            <w:r w:rsidRPr="00F47E30">
              <w:rPr>
                <w:lang w:val="en-US"/>
              </w:rPr>
              <w:instrText>true</w:instrText>
            </w:r>
            <w:r w:rsidRPr="0010006D">
              <w:rPr>
                <w:lang w:val="en-US"/>
              </w:rPr>
              <w:instrText>&amp;</w:instrText>
            </w:r>
            <w:r w:rsidRPr="00F47E30">
              <w:rPr>
                <w:lang w:val="en-US"/>
              </w:rPr>
              <w:instrText>cauthor</w:instrText>
            </w:r>
            <w:r w:rsidRPr="0010006D">
              <w:rPr>
                <w:lang w:val="en-US"/>
              </w:rPr>
              <w:instrText>_</w:instrText>
            </w:r>
            <w:r w:rsidRPr="00F47E30">
              <w:rPr>
                <w:lang w:val="en-US"/>
              </w:rPr>
              <w:instrText>uid</w:instrText>
            </w:r>
            <w:r w:rsidRPr="0010006D">
              <w:rPr>
                <w:lang w:val="en-US"/>
              </w:rPr>
              <w:instrText>=30922033"</w:instrText>
            </w:r>
            <w:r>
              <w:fldChar w:fldCharType="separate"/>
            </w:r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Kainarbayeva</w:t>
            </w:r>
            <w:proofErr w:type="spellEnd"/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3"/>
                <w:bCs/>
                <w:sz w:val="20"/>
                <w:szCs w:val="20"/>
              </w:rPr>
              <w:fldChar w:fldCharType="end"/>
            </w:r>
          </w:p>
          <w:p w:rsidR="0010006D" w:rsidRPr="0010006D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en-US"/>
              </w:rPr>
            </w:pPr>
            <w:proofErr w:type="spellStart"/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A</w:t>
            </w:r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>.</w:t>
            </w:r>
            <w:hyperlink r:id="rId16" w:history="1">
              <w:r w:rsidRPr="00264BE6">
                <w:rPr>
                  <w:rStyle w:val="a3"/>
                  <w:bCs/>
                  <w:sz w:val="20"/>
                  <w:szCs w:val="20"/>
                  <w:lang w:val="en-US"/>
                </w:rPr>
                <w:t>Chuyenbekova</w:t>
              </w:r>
              <w:proofErr w:type="spellEnd"/>
            </w:hyperlink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>,</w:t>
            </w:r>
          </w:p>
          <w:p w:rsidR="0010006D" w:rsidRPr="0010006D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en-US"/>
              </w:rPr>
            </w:pPr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 </w:t>
            </w:r>
            <w:proofErr w:type="spellStart"/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G</w:t>
            </w:r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>.</w:t>
            </w:r>
            <w:hyperlink r:id="rId17" w:history="1">
              <w:r w:rsidRPr="00264BE6">
                <w:rPr>
                  <w:rStyle w:val="a3"/>
                  <w:bCs/>
                  <w:sz w:val="20"/>
                  <w:szCs w:val="20"/>
                  <w:lang w:val="en-US"/>
                </w:rPr>
                <w:t>Khassenova</w:t>
              </w:r>
              <w:proofErr w:type="spellEnd"/>
            </w:hyperlink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>,</w:t>
            </w:r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 </w:t>
            </w:r>
          </w:p>
          <w:p w:rsidR="0010006D" w:rsidRPr="0010006D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en-US"/>
              </w:rPr>
            </w:pPr>
            <w:proofErr w:type="spellStart"/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A</w:t>
            </w:r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>.</w:t>
            </w:r>
            <w:hyperlink r:id="rId18" w:history="1">
              <w:r w:rsidRPr="00264BE6">
                <w:rPr>
                  <w:rStyle w:val="a3"/>
                  <w:bCs/>
                  <w:sz w:val="20"/>
                  <w:szCs w:val="20"/>
                  <w:lang w:val="en-US"/>
                </w:rPr>
                <w:t>Kozhakhmetova</w:t>
              </w:r>
              <w:proofErr w:type="spellEnd"/>
            </w:hyperlink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>,</w:t>
            </w:r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 </w:t>
            </w:r>
          </w:p>
          <w:p w:rsidR="0010006D" w:rsidRPr="00264BE6" w:rsidRDefault="0010006D" w:rsidP="00B7300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D</w:t>
            </w:r>
            <w:r w:rsidRPr="0010006D">
              <w:rPr>
                <w:rStyle w:val="a3"/>
                <w:bCs/>
                <w:sz w:val="20"/>
                <w:szCs w:val="20"/>
                <w:lang w:val="en-US"/>
              </w:rPr>
              <w:t>.</w:t>
            </w:r>
            <w:hyperlink r:id="rId19" w:history="1">
              <w:r w:rsidRPr="00264BE6">
                <w:rPr>
                  <w:rStyle w:val="a3"/>
                  <w:bCs/>
                  <w:sz w:val="20"/>
                  <w:szCs w:val="20"/>
                  <w:lang w:val="en-US"/>
                </w:rPr>
                <w:t>Kenessary</w:t>
              </w:r>
              <w:proofErr w:type="spellEnd"/>
            </w:hyperlink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10006D" w:rsidRPr="00264BE6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</w:rPr>
            </w:pPr>
            <w:r w:rsidRPr="00264BE6">
              <w:rPr>
                <w:rStyle w:val="a3"/>
                <w:bCs/>
                <w:sz w:val="20"/>
                <w:szCs w:val="20"/>
              </w:rPr>
              <w:t>А.</w:t>
            </w:r>
            <w:proofErr w:type="spellStart"/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Beisbekova</w:t>
            </w:r>
            <w:proofErr w:type="spellEnd"/>
            <w:r w:rsidRPr="00264BE6">
              <w:rPr>
                <w:rStyle w:val="a3"/>
                <w:bCs/>
                <w:sz w:val="20"/>
                <w:szCs w:val="20"/>
              </w:rPr>
              <w:t xml:space="preserve"> – </w:t>
            </w:r>
            <w:r>
              <w:rPr>
                <w:rStyle w:val="a3"/>
                <w:bCs/>
                <w:sz w:val="20"/>
                <w:szCs w:val="20"/>
              </w:rPr>
              <w:t>первый автор и автор для корреспонденции</w:t>
            </w:r>
            <w:r w:rsidRPr="00264BE6">
              <w:rPr>
                <w:rStyle w:val="a3"/>
                <w:bCs/>
                <w:sz w:val="20"/>
                <w:szCs w:val="20"/>
                <w:lang w:val="en-US"/>
              </w:rPr>
              <w:t> </w:t>
            </w:r>
          </w:p>
          <w:p w:rsidR="0010006D" w:rsidRPr="00264BE6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</w:rPr>
            </w:pPr>
          </w:p>
        </w:tc>
      </w:tr>
      <w:tr w:rsidR="0010006D" w:rsidRPr="0073646E" w:rsidTr="00B7300E">
        <w:trPr>
          <w:trHeight w:val="801"/>
        </w:trPr>
        <w:tc>
          <w:tcPr>
            <w:tcW w:w="567" w:type="dxa"/>
            <w:vAlign w:val="center"/>
          </w:tcPr>
          <w:p w:rsidR="0010006D" w:rsidRPr="0073646E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36" w:type="dxa"/>
            <w:vAlign w:val="center"/>
          </w:tcPr>
          <w:p w:rsidR="0010006D" w:rsidRPr="0073646E" w:rsidRDefault="0010006D" w:rsidP="00B7300E">
            <w:pPr>
              <w:shd w:val="clear" w:color="auto" w:fill="FFFFFF"/>
              <w:outlineLvl w:val="0"/>
              <w:rPr>
                <w:sz w:val="22"/>
                <w:szCs w:val="22"/>
                <w:lang w:val="en-US"/>
              </w:rPr>
            </w:pPr>
            <w:r w:rsidRPr="0073646E">
              <w:rPr>
                <w:sz w:val="22"/>
                <w:szCs w:val="22"/>
                <w:lang w:val="en-US"/>
              </w:rPr>
              <w:t xml:space="preserve">Exposure to </w:t>
            </w:r>
            <w:proofErr w:type="spellStart"/>
            <w:r w:rsidRPr="0073646E">
              <w:rPr>
                <w:sz w:val="22"/>
                <w:szCs w:val="22"/>
                <w:lang w:val="en-US"/>
              </w:rPr>
              <w:t>Respirable</w:t>
            </w:r>
            <w:proofErr w:type="spellEnd"/>
            <w:r w:rsidRPr="0073646E">
              <w:rPr>
                <w:sz w:val="22"/>
                <w:szCs w:val="22"/>
                <w:lang w:val="en-US"/>
              </w:rPr>
              <w:t xml:space="preserve"> Particulate Matter and Its Association with Respiratory Outcomes in Beauty Salon Personnel</w:t>
            </w:r>
          </w:p>
          <w:p w:rsidR="0010006D" w:rsidRPr="0073646E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9" w:type="dxa"/>
            <w:vAlign w:val="center"/>
          </w:tcPr>
          <w:p w:rsidR="0010006D" w:rsidRPr="0073646E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2381" w:type="dxa"/>
            <w:vAlign w:val="center"/>
          </w:tcPr>
          <w:p w:rsidR="0010006D" w:rsidRDefault="0010006D" w:rsidP="00B7300E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 w:rsidRPr="0073646E">
              <w:rPr>
                <w:sz w:val="22"/>
                <w:szCs w:val="22"/>
                <w:lang w:val="en-US"/>
              </w:rPr>
              <w:t xml:space="preserve">Int. J. Environ. Res. Public Health 2023, 20, 2429. </w:t>
            </w:r>
          </w:p>
          <w:p w:rsidR="0010006D" w:rsidRPr="0073646E" w:rsidRDefault="0010006D" w:rsidP="00B7300E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 w:rsidRPr="0073646E">
              <w:rPr>
                <w:sz w:val="22"/>
                <w:szCs w:val="22"/>
                <w:lang w:val="en-US"/>
              </w:rPr>
              <w:t>https://doi.org/10.3390/ijerph20032429</w:t>
            </w:r>
          </w:p>
        </w:tc>
        <w:tc>
          <w:tcPr>
            <w:tcW w:w="1701" w:type="dxa"/>
            <w:vAlign w:val="center"/>
          </w:tcPr>
          <w:p w:rsidR="0010006D" w:rsidRPr="00A55B7F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Иф</w:t>
            </w:r>
            <w:proofErr w:type="spellEnd"/>
            <w:r w:rsidRPr="00A55B7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3.78</w:t>
            </w:r>
            <w:r w:rsidRPr="00A55B7F">
              <w:rPr>
                <w:sz w:val="22"/>
                <w:szCs w:val="22"/>
                <w:lang w:val="en-US"/>
              </w:rPr>
              <w:t xml:space="preserve"> (20</w:t>
            </w:r>
            <w:r>
              <w:rPr>
                <w:sz w:val="22"/>
                <w:szCs w:val="22"/>
                <w:lang w:val="en-US"/>
              </w:rPr>
              <w:t>22</w:t>
            </w:r>
            <w:r w:rsidRPr="00A55B7F">
              <w:rPr>
                <w:sz w:val="22"/>
                <w:szCs w:val="22"/>
                <w:lang w:val="en-US"/>
              </w:rPr>
              <w:t>)</w:t>
            </w:r>
          </w:p>
          <w:p w:rsidR="0010006D" w:rsidRPr="00AF5EEF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Квартиль</w:t>
            </w:r>
            <w:r w:rsidRPr="00AF5EEF">
              <w:rPr>
                <w:sz w:val="22"/>
                <w:szCs w:val="22"/>
                <w:lang w:val="en-US"/>
              </w:rPr>
              <w:t xml:space="preserve"> 1 </w:t>
            </w:r>
            <w:r>
              <w:rPr>
                <w:sz w:val="22"/>
                <w:szCs w:val="22"/>
              </w:rPr>
              <w:t>в</w:t>
            </w:r>
            <w:r w:rsidRPr="00AF5EE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 w:rsidRPr="00AF5EE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Medicine</w:t>
            </w:r>
          </w:p>
          <w:p w:rsidR="0010006D" w:rsidRPr="00AF5EEF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0006D" w:rsidRPr="0073646E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7B6F">
              <w:rPr>
                <w:sz w:val="22"/>
                <w:szCs w:val="22"/>
                <w:lang w:val="en-US"/>
              </w:rPr>
              <w:t>Journal Citation Indicator</w:t>
            </w:r>
            <w:r>
              <w:rPr>
                <w:sz w:val="22"/>
                <w:szCs w:val="22"/>
                <w:lang w:val="en-US"/>
              </w:rPr>
              <w:t>: 1.44</w:t>
            </w:r>
          </w:p>
        </w:tc>
        <w:tc>
          <w:tcPr>
            <w:tcW w:w="1417" w:type="dxa"/>
            <w:vAlign w:val="center"/>
          </w:tcPr>
          <w:p w:rsidR="0010006D" w:rsidRPr="0073646E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3646E">
              <w:rPr>
                <w:sz w:val="22"/>
                <w:szCs w:val="22"/>
              </w:rPr>
              <w:t>Cite</w:t>
            </w:r>
            <w:proofErr w:type="spellEnd"/>
            <w:r w:rsidRPr="0073646E">
              <w:rPr>
                <w:sz w:val="22"/>
                <w:szCs w:val="22"/>
              </w:rPr>
              <w:t xml:space="preserve"> </w:t>
            </w:r>
            <w:proofErr w:type="spellStart"/>
            <w:r w:rsidRPr="0073646E">
              <w:rPr>
                <w:sz w:val="22"/>
                <w:szCs w:val="22"/>
              </w:rPr>
              <w:t>Score</w:t>
            </w:r>
            <w:proofErr w:type="spellEnd"/>
            <w:r w:rsidRPr="0073646E">
              <w:rPr>
                <w:sz w:val="22"/>
                <w:szCs w:val="22"/>
              </w:rPr>
              <w:t xml:space="preserve"> </w:t>
            </w:r>
            <w:r w:rsidRPr="00C64505">
              <w:rPr>
                <w:sz w:val="22"/>
                <w:szCs w:val="22"/>
              </w:rPr>
              <w:t>журнала</w:t>
            </w:r>
          </w:p>
          <w:p w:rsidR="0010006D" w:rsidRPr="0073646E" w:rsidRDefault="0010006D" w:rsidP="00B7300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  <w:r w:rsidRPr="0073646E">
              <w:rPr>
                <w:sz w:val="22"/>
                <w:szCs w:val="22"/>
              </w:rPr>
              <w:t xml:space="preserve"> (2022)</w:t>
            </w:r>
          </w:p>
          <w:p w:rsidR="0010006D" w:rsidRPr="0073646E" w:rsidRDefault="0010006D" w:rsidP="00B7300E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C64505">
              <w:rPr>
                <w:sz w:val="22"/>
                <w:szCs w:val="22"/>
              </w:rPr>
              <w:t>роцентиль</w:t>
            </w:r>
            <w:proofErr w:type="spellEnd"/>
            <w:r w:rsidRPr="0073646E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Medicine</w:t>
            </w:r>
            <w:r w:rsidRPr="0073646E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75</w:t>
            </w:r>
            <w:r w:rsidRPr="0073646E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843" w:type="dxa"/>
            <w:vAlign w:val="center"/>
          </w:tcPr>
          <w:p w:rsidR="0010006D" w:rsidRPr="00A55B7F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nb-NO"/>
              </w:rPr>
            </w:pPr>
            <w:r w:rsidRPr="00A55B7F">
              <w:rPr>
                <w:rStyle w:val="a3"/>
                <w:bCs/>
                <w:sz w:val="20"/>
                <w:szCs w:val="20"/>
                <w:lang w:val="nb-NO"/>
              </w:rPr>
              <w:t xml:space="preserve">Vinnikov, D.; </w:t>
            </w:r>
          </w:p>
          <w:p w:rsidR="0010006D" w:rsidRPr="00A55B7F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nb-NO"/>
              </w:rPr>
            </w:pPr>
            <w:r w:rsidRPr="00A55B7F">
              <w:rPr>
                <w:rStyle w:val="a3"/>
                <w:bCs/>
                <w:sz w:val="20"/>
                <w:szCs w:val="20"/>
                <w:lang w:val="nb-NO"/>
              </w:rPr>
              <w:t xml:space="preserve">Romanova, Z.; </w:t>
            </w:r>
          </w:p>
          <w:p w:rsidR="0010006D" w:rsidRPr="00A55B7F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nb-NO"/>
              </w:rPr>
            </w:pPr>
            <w:r w:rsidRPr="00A55B7F">
              <w:rPr>
                <w:rStyle w:val="a3"/>
                <w:bCs/>
                <w:sz w:val="20"/>
                <w:szCs w:val="20"/>
                <w:lang w:val="nb-NO"/>
              </w:rPr>
              <w:t>Raushanova, A.;</w:t>
            </w:r>
          </w:p>
          <w:p w:rsidR="0010006D" w:rsidRPr="0073646E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/>
                <w:sz w:val="20"/>
                <w:szCs w:val="20"/>
                <w:lang w:val="en-US"/>
              </w:rPr>
            </w:pPr>
            <w:proofErr w:type="spellStart"/>
            <w:r w:rsidRPr="0073646E">
              <w:rPr>
                <w:rStyle w:val="a3"/>
                <w:b/>
                <w:sz w:val="20"/>
                <w:szCs w:val="20"/>
                <w:lang w:val="en-US"/>
              </w:rPr>
              <w:t>Beisbekova</w:t>
            </w:r>
            <w:proofErr w:type="spellEnd"/>
            <w:r w:rsidRPr="0073646E">
              <w:rPr>
                <w:rStyle w:val="a3"/>
                <w:b/>
                <w:sz w:val="20"/>
                <w:szCs w:val="20"/>
                <w:lang w:val="en-US"/>
              </w:rPr>
              <w:t xml:space="preserve"> A;</w:t>
            </w:r>
          </w:p>
          <w:p w:rsidR="0010006D" w:rsidRPr="0073646E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en-US"/>
              </w:rPr>
            </w:pPr>
            <w:r w:rsidRPr="0073646E">
              <w:rPr>
                <w:rStyle w:val="a3"/>
                <w:bCs/>
                <w:sz w:val="20"/>
                <w:szCs w:val="20"/>
                <w:lang w:val="en-US"/>
              </w:rPr>
              <w:t xml:space="preserve">Vitale, E.; </w:t>
            </w:r>
          </w:p>
          <w:p w:rsidR="0010006D" w:rsidRPr="0073646E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en-US"/>
              </w:rPr>
            </w:pPr>
            <w:proofErr w:type="spellStart"/>
            <w:r w:rsidRPr="0073646E">
              <w:rPr>
                <w:rStyle w:val="a3"/>
                <w:bCs/>
                <w:sz w:val="20"/>
                <w:szCs w:val="20"/>
                <w:lang w:val="en-US"/>
              </w:rPr>
              <w:t>Bimuratova</w:t>
            </w:r>
            <w:proofErr w:type="spellEnd"/>
            <w:r w:rsidRPr="0073646E">
              <w:rPr>
                <w:rStyle w:val="a3"/>
                <w:bCs/>
                <w:sz w:val="20"/>
                <w:szCs w:val="20"/>
                <w:lang w:val="en-US"/>
              </w:rPr>
              <w:t xml:space="preserve">, G.; </w:t>
            </w:r>
          </w:p>
          <w:p w:rsidR="0010006D" w:rsidRPr="0073646E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3646E">
              <w:rPr>
                <w:rStyle w:val="a3"/>
                <w:bCs/>
                <w:sz w:val="20"/>
                <w:szCs w:val="20"/>
                <w:lang w:val="en-US"/>
              </w:rPr>
              <w:t>Rapisarda</w:t>
            </w:r>
            <w:proofErr w:type="spellEnd"/>
            <w:r w:rsidRPr="0073646E">
              <w:rPr>
                <w:rStyle w:val="a3"/>
                <w:bCs/>
                <w:sz w:val="20"/>
                <w:szCs w:val="20"/>
                <w:lang w:val="en-US"/>
              </w:rPr>
              <w:t>, V.</w:t>
            </w:r>
          </w:p>
        </w:tc>
        <w:tc>
          <w:tcPr>
            <w:tcW w:w="1843" w:type="dxa"/>
            <w:vAlign w:val="center"/>
          </w:tcPr>
          <w:p w:rsidR="0010006D" w:rsidRPr="00264BE6" w:rsidRDefault="0010006D" w:rsidP="00B7300E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hyperlink r:id="rId20" w:anchor="auth-Arailym-Beisbekova" w:history="1">
              <w:proofErr w:type="spellStart"/>
              <w:r w:rsidRPr="00264BE6">
                <w:rPr>
                  <w:sz w:val="20"/>
                  <w:szCs w:val="20"/>
                  <w:lang w:val="en-US"/>
                </w:rPr>
                <w:t>A.Beisbekova</w:t>
              </w:r>
              <w:proofErr w:type="spellEnd"/>
            </w:hyperlink>
            <w:r w:rsidRPr="00264BE6">
              <w:rPr>
                <w:sz w:val="20"/>
                <w:szCs w:val="20"/>
              </w:rPr>
              <w:t xml:space="preserve"> – соавтор, исполнитель</w:t>
            </w:r>
            <w:r w:rsidRPr="00264BE6">
              <w:rPr>
                <w:sz w:val="20"/>
                <w:szCs w:val="20"/>
                <w:lang w:val="en-US"/>
              </w:rPr>
              <w:t xml:space="preserve">     </w:t>
            </w:r>
          </w:p>
          <w:p w:rsidR="0010006D" w:rsidRPr="0073646E" w:rsidRDefault="0010006D" w:rsidP="00B7300E">
            <w:pPr>
              <w:spacing w:after="0" w:line="240" w:lineRule="auto"/>
              <w:contextualSpacing/>
              <w:jc w:val="center"/>
              <w:rPr>
                <w:rStyle w:val="a3"/>
                <w:bCs/>
                <w:sz w:val="20"/>
                <w:szCs w:val="20"/>
                <w:lang w:val="en-US"/>
              </w:rPr>
            </w:pPr>
          </w:p>
        </w:tc>
      </w:tr>
    </w:tbl>
    <w:p w:rsidR="0010006D" w:rsidRPr="0073646E" w:rsidRDefault="0010006D" w:rsidP="0010006D">
      <w:pPr>
        <w:spacing w:after="0" w:line="240" w:lineRule="auto"/>
        <w:contextualSpacing/>
        <w:jc w:val="center"/>
        <w:rPr>
          <w:b/>
          <w:lang w:val="en-US"/>
        </w:rPr>
      </w:pPr>
    </w:p>
    <w:p w:rsidR="0010006D" w:rsidRPr="00BD3E51" w:rsidRDefault="0010006D" w:rsidP="0010006D">
      <w:pPr>
        <w:spacing w:after="0" w:line="240" w:lineRule="auto"/>
        <w:contextualSpacing/>
        <w:jc w:val="center"/>
        <w:rPr>
          <w:lang w:val="kk-KZ"/>
        </w:rPr>
      </w:pPr>
      <w:r w:rsidRPr="00BD3E51">
        <w:rPr>
          <w:lang w:val="kk-KZ"/>
        </w:rPr>
        <w:t>Ученый секретарь, д.м.н., профессор                                                             Копбаева М.Т.</w:t>
      </w:r>
    </w:p>
    <w:p w:rsidR="0010006D" w:rsidRDefault="0010006D" w:rsidP="0010006D">
      <w:pPr>
        <w:spacing w:after="0" w:line="240" w:lineRule="auto"/>
        <w:contextualSpacing/>
        <w:jc w:val="center"/>
        <w:rPr>
          <w:lang w:val="kk-KZ"/>
        </w:rPr>
      </w:pPr>
    </w:p>
    <w:p w:rsidR="0010006D" w:rsidRDefault="0010006D" w:rsidP="0010006D">
      <w:pPr>
        <w:spacing w:after="0" w:line="240" w:lineRule="auto"/>
        <w:contextualSpacing/>
        <w:jc w:val="center"/>
        <w:rPr>
          <w:lang w:val="kk-KZ"/>
        </w:rPr>
      </w:pPr>
      <w:r>
        <w:rPr>
          <w:lang w:val="kk-KZ"/>
        </w:rPr>
        <w:t>Доцент кафедры «Нутрициология»</w:t>
      </w:r>
      <w:r w:rsidRPr="000E5ED4">
        <w:t xml:space="preserve">, </w:t>
      </w:r>
      <w:r>
        <w:rPr>
          <w:lang w:val="en-US"/>
        </w:rPr>
        <w:t>PhD</w:t>
      </w:r>
      <w:r>
        <w:rPr>
          <w:lang w:val="kk-KZ"/>
        </w:rPr>
        <w:t xml:space="preserve">                                                       Беисбекова А.К.</w:t>
      </w:r>
    </w:p>
    <w:p w:rsidR="0010006D" w:rsidRDefault="0010006D" w:rsidP="0010006D">
      <w:pPr>
        <w:spacing w:after="0" w:line="240" w:lineRule="auto"/>
        <w:contextualSpacing/>
        <w:jc w:val="center"/>
        <w:rPr>
          <w:b/>
        </w:rPr>
      </w:pPr>
    </w:p>
    <w:p w:rsidR="0010006D" w:rsidRDefault="0010006D" w:rsidP="0010006D">
      <w:pPr>
        <w:spacing w:after="0" w:line="240" w:lineRule="auto"/>
        <w:contextualSpacing/>
        <w:jc w:val="center"/>
        <w:rPr>
          <w:b/>
        </w:rPr>
      </w:pPr>
    </w:p>
    <w:p w:rsidR="0010006D" w:rsidRDefault="0010006D" w:rsidP="0010006D">
      <w:pPr>
        <w:spacing w:after="0" w:line="240" w:lineRule="auto"/>
        <w:contextualSpacing/>
        <w:jc w:val="center"/>
        <w:rPr>
          <w:b/>
        </w:rPr>
      </w:pPr>
    </w:p>
    <w:p w:rsidR="0010006D" w:rsidRDefault="0010006D" w:rsidP="0010006D">
      <w:pPr>
        <w:spacing w:after="0" w:line="240" w:lineRule="auto"/>
        <w:contextualSpacing/>
        <w:jc w:val="center"/>
        <w:rPr>
          <w:b/>
        </w:rPr>
      </w:pPr>
    </w:p>
    <w:p w:rsidR="0010006D" w:rsidRDefault="0010006D" w:rsidP="0010006D">
      <w:pPr>
        <w:spacing w:after="0" w:line="240" w:lineRule="auto"/>
        <w:contextualSpacing/>
        <w:jc w:val="center"/>
        <w:rPr>
          <w:b/>
        </w:rPr>
      </w:pPr>
    </w:p>
    <w:p w:rsidR="0010006D" w:rsidRDefault="0010006D" w:rsidP="0010006D">
      <w:pPr>
        <w:spacing w:after="0" w:line="240" w:lineRule="auto"/>
        <w:contextualSpacing/>
        <w:jc w:val="center"/>
        <w:rPr>
          <w:b/>
        </w:rPr>
      </w:pPr>
    </w:p>
    <w:p w:rsidR="003225D2" w:rsidRDefault="003225D2">
      <w:bookmarkStart w:id="0" w:name="_GoBack"/>
      <w:bookmarkEnd w:id="0"/>
    </w:p>
    <w:sectPr w:rsidR="003225D2" w:rsidSect="00100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D"/>
    <w:rsid w:val="0010006D"/>
    <w:rsid w:val="003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4F0D-E994-4F1D-BE5A-BECD795D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6D"/>
    <w:pPr>
      <w:spacing w:after="200" w:line="276" w:lineRule="auto"/>
    </w:pPr>
    <w:rPr>
      <w:rFonts w:ascii="Times New Roman" w:hAnsi="Times New Roman" w:cs="Times New Roman"/>
      <w:sz w:val="28"/>
      <w:szCs w:val="96"/>
    </w:rPr>
  </w:style>
  <w:style w:type="paragraph" w:styleId="4">
    <w:name w:val="heading 4"/>
    <w:basedOn w:val="a"/>
    <w:next w:val="a"/>
    <w:link w:val="40"/>
    <w:uiPriority w:val="9"/>
    <w:unhideWhenUsed/>
    <w:qFormat/>
    <w:rsid w:val="001000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006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96"/>
    </w:rPr>
  </w:style>
  <w:style w:type="character" w:styleId="a3">
    <w:name w:val="Hyperlink"/>
    <w:basedOn w:val="a0"/>
    <w:uiPriority w:val="99"/>
    <w:semiHidden/>
    <w:unhideWhenUsed/>
    <w:rsid w:val="00100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98-021-00814-5" TargetMode="External"/><Relationship Id="rId13" Type="http://schemas.openxmlformats.org/officeDocument/2006/relationships/hyperlink" Target="https://www.nature.com/articles/s41598-021-00814-5" TargetMode="External"/><Relationship Id="rId18" Type="http://schemas.openxmlformats.org/officeDocument/2006/relationships/hyperlink" Target="https://www.ncbi.nlm.nih.gov/pubmed/?term=Kozhakhmetova%20A%5BAuthor%5D&amp;cauthor=true&amp;cauthor_uid=3092203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ustomXml" Target="ink/ink3.xml"/><Relationship Id="rId12" Type="http://schemas.openxmlformats.org/officeDocument/2006/relationships/hyperlink" Target="https://www.nature.com/articles/s41598-021-00814-5" TargetMode="External"/><Relationship Id="rId17" Type="http://schemas.openxmlformats.org/officeDocument/2006/relationships/hyperlink" Target="https://www.ncbi.nlm.nih.gov/pubmed/?term=Khassenova%20G%5BAuthor%5D&amp;cauthor=true&amp;cauthor_uid=309220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?term=Chuyenbekova%20A%5BAuthor%5D&amp;cauthor=true&amp;cauthor_uid=30922033" TargetMode="External"/><Relationship Id="rId20" Type="http://schemas.openxmlformats.org/officeDocument/2006/relationships/hyperlink" Target="https://www.nature.com/articles/s41598-021-00814-5" TargetMode="Externa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hyperlink" Target="https://www.nature.com/articles/s41598-021-00814-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doi.org/10.26444/aaem/90718" TargetMode="External"/><Relationship Id="rId10" Type="http://schemas.openxmlformats.org/officeDocument/2006/relationships/hyperlink" Target="https://www.nature.com/articles/s41598-021-00814-5" TargetMode="External"/><Relationship Id="rId19" Type="http://schemas.openxmlformats.org/officeDocument/2006/relationships/hyperlink" Target="https://www.ncbi.nlm.nih.gov/pubmed/?term=Kenessary%20D%5BAuthor%5D&amp;cauthor=true&amp;cauthor_uid=30922033" TargetMode="External"/><Relationship Id="rId4" Type="http://schemas.openxmlformats.org/officeDocument/2006/relationships/customXml" Target="ink/ink1.xml"/><Relationship Id="rId9" Type="http://schemas.openxmlformats.org/officeDocument/2006/relationships/hyperlink" Target="https://www.nature.com/articles/s41598-021-00814-5" TargetMode="External"/><Relationship Id="rId14" Type="http://schemas.openxmlformats.org/officeDocument/2006/relationships/hyperlink" Target="https://www.nature.com/articles/s41598-021-00814-5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6:39:44.1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6:39:42.4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6:39:43.3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2023-04-04T08:46:00Z</dcterms:created>
  <dcterms:modified xsi:type="dcterms:W3CDTF">2023-04-04T08:47:00Z</dcterms:modified>
</cp:coreProperties>
</file>